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09B" w:rsidRPr="009B39B1" w:rsidRDefault="00EA109B" w:rsidP="003E629E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ahoma"/>
          <w:b/>
          <w:color w:val="388EB2"/>
          <w:sz w:val="56"/>
          <w:szCs w:val="56"/>
          <w:u w:val="single"/>
          <w:lang w:eastAsia="hu-HU"/>
        </w:rPr>
      </w:pPr>
      <w:r w:rsidRPr="009B39B1">
        <w:rPr>
          <w:rFonts w:eastAsia="Times New Roman" w:cs="Tahoma"/>
          <w:b/>
          <w:color w:val="388EB2"/>
          <w:sz w:val="56"/>
          <w:szCs w:val="56"/>
          <w:u w:val="single"/>
          <w:lang w:eastAsia="hu-HU"/>
        </w:rPr>
        <w:t>Anyakönyvi ügyek</w:t>
      </w:r>
      <w:r w:rsidR="004E64C6">
        <w:rPr>
          <w:rFonts w:eastAsia="Times New Roman" w:cs="Tahoma"/>
          <w:b/>
          <w:color w:val="388EB2"/>
          <w:sz w:val="56"/>
          <w:szCs w:val="56"/>
          <w:u w:val="single"/>
          <w:lang w:eastAsia="hu-HU"/>
        </w:rPr>
        <w:t>ről tájékoztató</w:t>
      </w:r>
    </w:p>
    <w:p w:rsidR="003E629E" w:rsidRPr="003E629E" w:rsidRDefault="003E629E" w:rsidP="00EA109B">
      <w:pPr>
        <w:shd w:val="clear" w:color="auto" w:fill="FFFFFF"/>
        <w:spacing w:before="60" w:after="0" w:line="240" w:lineRule="auto"/>
        <w:rPr>
          <w:rFonts w:eastAsia="Times New Roman" w:cs="Times New Roman"/>
          <w:b/>
          <w:bCs/>
          <w:color w:val="000000"/>
          <w:sz w:val="21"/>
          <w:szCs w:val="21"/>
          <w:u w:val="single"/>
          <w:lang w:eastAsia="hu-HU"/>
        </w:rPr>
      </w:pPr>
      <w:r w:rsidRPr="003E629E">
        <w:rPr>
          <w:rFonts w:eastAsia="Times New Roman" w:cs="Times New Roman"/>
          <w:b/>
          <w:bCs/>
          <w:color w:val="000000"/>
          <w:sz w:val="21"/>
          <w:szCs w:val="21"/>
          <w:u w:val="single"/>
          <w:lang w:eastAsia="hu-HU"/>
        </w:rPr>
        <w:t>Kihez fordulhatok?</w:t>
      </w:r>
    </w:p>
    <w:p w:rsidR="00EA109B" w:rsidRPr="00EA109B" w:rsidRDefault="00EA109B" w:rsidP="00EA109B">
      <w:pPr>
        <w:shd w:val="clear" w:color="auto" w:fill="FFFFFF"/>
        <w:spacing w:before="60" w:after="0" w:line="240" w:lineRule="auto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EA109B">
        <w:rPr>
          <w:rFonts w:eastAsia="Times New Roman" w:cs="Times New Roman"/>
          <w:b/>
          <w:bCs/>
          <w:color w:val="000000"/>
          <w:sz w:val="21"/>
          <w:szCs w:val="21"/>
          <w:lang w:eastAsia="hu-HU"/>
        </w:rPr>
        <w:t xml:space="preserve">Ügyintéző: </w:t>
      </w:r>
      <w:r w:rsidRPr="002134AE">
        <w:rPr>
          <w:rFonts w:eastAsia="Times New Roman" w:cs="Times New Roman"/>
          <w:b/>
          <w:bCs/>
          <w:color w:val="000000"/>
          <w:sz w:val="21"/>
          <w:szCs w:val="21"/>
          <w:lang w:eastAsia="hu-HU"/>
        </w:rPr>
        <w:t>Kovács Enikő</w:t>
      </w:r>
      <w:r w:rsidRPr="00EA109B">
        <w:rPr>
          <w:rFonts w:eastAsia="Times New Roman" w:cs="Times New Roman"/>
          <w:b/>
          <w:bCs/>
          <w:color w:val="000000"/>
          <w:sz w:val="21"/>
          <w:szCs w:val="21"/>
          <w:lang w:eastAsia="hu-HU"/>
        </w:rPr>
        <w:t xml:space="preserve"> anyakönyvvezető</w:t>
      </w:r>
    </w:p>
    <w:p w:rsidR="00EA109B" w:rsidRPr="00EA109B" w:rsidRDefault="00EA109B" w:rsidP="00EA109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EA109B">
        <w:rPr>
          <w:rFonts w:eastAsia="Times New Roman" w:cs="Times New Roman"/>
          <w:b/>
          <w:bCs/>
          <w:color w:val="000000"/>
          <w:sz w:val="21"/>
          <w:szCs w:val="21"/>
          <w:lang w:eastAsia="hu-HU"/>
        </w:rPr>
        <w:t>E-mail: </w:t>
      </w:r>
      <w:hyperlink r:id="rId7" w:history="1">
        <w:r w:rsidRPr="002134AE">
          <w:rPr>
            <w:rStyle w:val="Hiperhivatkozs"/>
            <w:rFonts w:eastAsia="Times New Roman" w:cs="Times New Roman"/>
            <w:b/>
            <w:bCs/>
            <w:sz w:val="21"/>
            <w:szCs w:val="21"/>
            <w:lang w:eastAsia="hu-HU"/>
          </w:rPr>
          <w:t>anyakonyv@telki.hu</w:t>
        </w:r>
      </w:hyperlink>
    </w:p>
    <w:p w:rsidR="003E629E" w:rsidRDefault="00EA109B" w:rsidP="00EA109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2134AE">
        <w:rPr>
          <w:rFonts w:eastAsia="Times New Roman" w:cs="Times New Roman"/>
          <w:color w:val="000000"/>
          <w:sz w:val="21"/>
          <w:szCs w:val="21"/>
          <w:lang w:eastAsia="hu-HU"/>
        </w:rPr>
        <w:t>2089 Telki, Petőfi u.1.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br/>
        <w:t>Telefon: +36-2</w:t>
      </w:r>
      <w:r w:rsidRPr="002134AE">
        <w:rPr>
          <w:rFonts w:eastAsia="Times New Roman" w:cs="Times New Roman"/>
          <w:color w:val="000000"/>
          <w:sz w:val="21"/>
          <w:szCs w:val="21"/>
          <w:lang w:eastAsia="hu-HU"/>
        </w:rPr>
        <w:t>6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-</w:t>
      </w:r>
      <w:r w:rsidRPr="002134AE">
        <w:rPr>
          <w:rFonts w:eastAsia="Times New Roman" w:cs="Times New Roman"/>
          <w:color w:val="000000"/>
          <w:sz w:val="21"/>
          <w:szCs w:val="21"/>
          <w:lang w:eastAsia="hu-HU"/>
        </w:rPr>
        <w:t>920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-</w:t>
      </w:r>
      <w:r w:rsidRPr="002134AE">
        <w:rPr>
          <w:rFonts w:eastAsia="Times New Roman" w:cs="Times New Roman"/>
          <w:color w:val="000000"/>
          <w:sz w:val="21"/>
          <w:szCs w:val="21"/>
          <w:lang w:eastAsia="hu-HU"/>
        </w:rPr>
        <w:t>818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br/>
      </w:r>
    </w:p>
    <w:p w:rsidR="003E629E" w:rsidRPr="003E629E" w:rsidRDefault="003E629E" w:rsidP="00EA109B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1"/>
          <w:szCs w:val="21"/>
          <w:u w:val="single"/>
          <w:lang w:eastAsia="hu-HU"/>
        </w:rPr>
      </w:pPr>
      <w:r w:rsidRPr="003E629E">
        <w:rPr>
          <w:rFonts w:eastAsia="Times New Roman" w:cs="Times New Roman"/>
          <w:b/>
          <w:color w:val="000000"/>
          <w:sz w:val="21"/>
          <w:szCs w:val="21"/>
          <w:u w:val="single"/>
          <w:lang w:eastAsia="hu-HU"/>
        </w:rPr>
        <w:t>Mikor mehetek ügyet intézni?</w:t>
      </w:r>
    </w:p>
    <w:p w:rsidR="00EA109B" w:rsidRPr="00EA109B" w:rsidRDefault="00EA109B" w:rsidP="00EA109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EA109B">
        <w:rPr>
          <w:rFonts w:eastAsia="Times New Roman" w:cs="Times New Roman"/>
          <w:b/>
          <w:bCs/>
          <w:color w:val="000000"/>
          <w:sz w:val="21"/>
          <w:szCs w:val="21"/>
          <w:lang w:eastAsia="hu-HU"/>
        </w:rPr>
        <w:t>Ügyfélfogadás: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br/>
      </w:r>
      <w:r w:rsidRPr="00EA109B">
        <w:rPr>
          <w:rFonts w:eastAsia="Times New Roman" w:cs="Times New Roman"/>
          <w:b/>
          <w:bCs/>
          <w:color w:val="000000"/>
          <w:sz w:val="21"/>
          <w:szCs w:val="21"/>
          <w:lang w:eastAsia="hu-HU"/>
        </w:rPr>
        <w:t>Hétfő:   1</w:t>
      </w:r>
      <w:r w:rsidRPr="002134AE">
        <w:rPr>
          <w:rFonts w:eastAsia="Times New Roman" w:cs="Times New Roman"/>
          <w:b/>
          <w:bCs/>
          <w:color w:val="000000"/>
          <w:sz w:val="21"/>
          <w:szCs w:val="21"/>
          <w:lang w:eastAsia="hu-HU"/>
        </w:rPr>
        <w:t>4</w:t>
      </w:r>
      <w:r w:rsidRPr="00EA109B">
        <w:rPr>
          <w:rFonts w:eastAsia="Times New Roman" w:cs="Times New Roman"/>
          <w:b/>
          <w:bCs/>
          <w:color w:val="000000"/>
          <w:sz w:val="21"/>
          <w:szCs w:val="21"/>
          <w:lang w:eastAsia="hu-HU"/>
        </w:rPr>
        <w:t>.00-1</w:t>
      </w:r>
      <w:r w:rsidRPr="002134AE">
        <w:rPr>
          <w:rFonts w:eastAsia="Times New Roman" w:cs="Times New Roman"/>
          <w:b/>
          <w:bCs/>
          <w:color w:val="000000"/>
          <w:sz w:val="21"/>
          <w:szCs w:val="21"/>
          <w:lang w:eastAsia="hu-HU"/>
        </w:rPr>
        <w:t>8.00</w:t>
      </w:r>
    </w:p>
    <w:p w:rsidR="00EA109B" w:rsidRPr="002134AE" w:rsidRDefault="00EA109B" w:rsidP="00EA109B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1"/>
          <w:szCs w:val="21"/>
          <w:lang w:eastAsia="hu-HU"/>
        </w:rPr>
      </w:pPr>
      <w:r w:rsidRPr="00EA109B">
        <w:rPr>
          <w:rFonts w:eastAsia="Times New Roman" w:cs="Times New Roman"/>
          <w:b/>
          <w:bCs/>
          <w:color w:val="000000"/>
          <w:sz w:val="21"/>
          <w:szCs w:val="21"/>
          <w:lang w:eastAsia="hu-HU"/>
        </w:rPr>
        <w:t>Szerda:  08.</w:t>
      </w:r>
      <w:r w:rsidRPr="002134AE">
        <w:rPr>
          <w:rFonts w:eastAsia="Times New Roman" w:cs="Times New Roman"/>
          <w:b/>
          <w:bCs/>
          <w:color w:val="000000"/>
          <w:sz w:val="21"/>
          <w:szCs w:val="21"/>
          <w:lang w:eastAsia="hu-HU"/>
        </w:rPr>
        <w:t>00-12.00      du:  13.00-16.00</w:t>
      </w:r>
      <w:r w:rsidRPr="00EA109B">
        <w:rPr>
          <w:rFonts w:eastAsia="Times New Roman" w:cs="Times New Roman"/>
          <w:b/>
          <w:bCs/>
          <w:color w:val="000000"/>
          <w:sz w:val="21"/>
          <w:szCs w:val="21"/>
          <w:lang w:eastAsia="hu-HU"/>
        </w:rPr>
        <w:br/>
        <w:t>Péntek: 08.</w:t>
      </w:r>
      <w:r w:rsidRPr="002134AE">
        <w:rPr>
          <w:rFonts w:eastAsia="Times New Roman" w:cs="Times New Roman"/>
          <w:b/>
          <w:bCs/>
          <w:color w:val="000000"/>
          <w:sz w:val="21"/>
          <w:szCs w:val="21"/>
          <w:lang w:eastAsia="hu-HU"/>
        </w:rPr>
        <w:t>00-12.00</w:t>
      </w:r>
    </w:p>
    <w:p w:rsidR="00EA109B" w:rsidRPr="003E629E" w:rsidRDefault="00EA109B" w:rsidP="00EA109B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sz w:val="28"/>
          <w:szCs w:val="28"/>
          <w:lang w:eastAsia="hu-HU"/>
        </w:rPr>
      </w:pPr>
      <w:r w:rsidRPr="003E629E">
        <w:rPr>
          <w:rFonts w:eastAsia="Times New Roman" w:cs="Times New Roman"/>
          <w:b/>
          <w:bCs/>
          <w:color w:val="FF0000"/>
          <w:sz w:val="28"/>
          <w:szCs w:val="28"/>
          <w:lang w:eastAsia="hu-HU"/>
        </w:rPr>
        <w:t>Személyes ügyintézés előtt javasolt az anyakönyvvezetővel telefonon egyeztetni!</w:t>
      </w:r>
    </w:p>
    <w:p w:rsidR="004E64C6" w:rsidRDefault="00EA109B" w:rsidP="00EA109B">
      <w:pPr>
        <w:shd w:val="clear" w:color="auto" w:fill="FFFFFF"/>
        <w:spacing w:before="60" w:after="0" w:line="240" w:lineRule="auto"/>
        <w:jc w:val="both"/>
        <w:rPr>
          <w:rFonts w:eastAsia="Times New Roman" w:cs="Times New Roman"/>
          <w:b/>
          <w:bCs/>
          <w:color w:val="000000"/>
          <w:sz w:val="21"/>
          <w:szCs w:val="21"/>
          <w:u w:val="single"/>
          <w:lang w:eastAsia="hu-HU"/>
        </w:rPr>
      </w:pP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 </w:t>
      </w:r>
      <w:r w:rsidR="002134AE" w:rsidRPr="003E629E">
        <w:rPr>
          <w:rFonts w:eastAsia="Times New Roman" w:cs="Times New Roman"/>
          <w:b/>
          <w:bCs/>
          <w:color w:val="000000"/>
          <w:sz w:val="21"/>
          <w:szCs w:val="21"/>
          <w:u w:val="single"/>
          <w:lang w:eastAsia="hu-HU"/>
        </w:rPr>
        <w:t>Melyek az a</w:t>
      </w:r>
      <w:r w:rsidR="003E629E" w:rsidRPr="003E629E">
        <w:rPr>
          <w:rFonts w:eastAsia="Times New Roman" w:cs="Times New Roman"/>
          <w:b/>
          <w:bCs/>
          <w:color w:val="000000"/>
          <w:sz w:val="21"/>
          <w:szCs w:val="21"/>
          <w:u w:val="single"/>
          <w:lang w:eastAsia="hu-HU"/>
        </w:rPr>
        <w:t>nyakönyvi ügyek?</w:t>
      </w:r>
      <w:r w:rsidR="004E64C6">
        <w:rPr>
          <w:rFonts w:eastAsia="Times New Roman" w:cs="Times New Roman"/>
          <w:b/>
          <w:bCs/>
          <w:color w:val="000000"/>
          <w:sz w:val="21"/>
          <w:szCs w:val="21"/>
          <w:u w:val="single"/>
          <w:lang w:eastAsia="hu-HU"/>
        </w:rPr>
        <w:t xml:space="preserve"> </w:t>
      </w:r>
    </w:p>
    <w:p w:rsidR="00EA109B" w:rsidRDefault="004E64C6" w:rsidP="00EA109B">
      <w:pPr>
        <w:shd w:val="clear" w:color="auto" w:fill="FFFFFF"/>
        <w:spacing w:before="60" w:after="0" w:line="240" w:lineRule="auto"/>
        <w:jc w:val="both"/>
        <w:rPr>
          <w:rFonts w:eastAsia="Times New Roman" w:cs="Times New Roman"/>
          <w:bCs/>
          <w:color w:val="000000"/>
          <w:sz w:val="21"/>
          <w:szCs w:val="21"/>
          <w:lang w:eastAsia="hu-HU"/>
        </w:rPr>
      </w:pPr>
      <w:r>
        <w:rPr>
          <w:rFonts w:eastAsia="Times New Roman" w:cs="Times New Roman"/>
          <w:bCs/>
          <w:color w:val="000000"/>
          <w:sz w:val="21"/>
          <w:szCs w:val="21"/>
          <w:lang w:eastAsia="hu-HU"/>
        </w:rPr>
        <w:t>(</w:t>
      </w:r>
      <w:r w:rsidRPr="004E64C6">
        <w:rPr>
          <w:rFonts w:eastAsia="Times New Roman" w:cs="Times New Roman"/>
          <w:bCs/>
          <w:color w:val="000000"/>
          <w:sz w:val="21"/>
          <w:szCs w:val="21"/>
          <w:lang w:eastAsia="hu-HU"/>
        </w:rPr>
        <w:t xml:space="preserve">részletek </w:t>
      </w:r>
      <w:r w:rsidR="00802549">
        <w:rPr>
          <w:rFonts w:eastAsia="Times New Roman" w:cs="Times New Roman"/>
          <w:bCs/>
          <w:color w:val="000000"/>
          <w:sz w:val="21"/>
          <w:szCs w:val="21"/>
          <w:lang w:eastAsia="hu-HU"/>
        </w:rPr>
        <w:t xml:space="preserve">alább </w:t>
      </w:r>
      <w:r w:rsidRPr="004E64C6">
        <w:rPr>
          <w:rFonts w:eastAsia="Times New Roman" w:cs="Times New Roman"/>
          <w:bCs/>
          <w:color w:val="000000"/>
          <w:sz w:val="21"/>
          <w:szCs w:val="21"/>
          <w:lang w:eastAsia="hu-HU"/>
        </w:rPr>
        <w:t>e</w:t>
      </w:r>
      <w:r>
        <w:rPr>
          <w:rFonts w:eastAsia="Times New Roman" w:cs="Times New Roman"/>
          <w:bCs/>
          <w:color w:val="000000"/>
          <w:sz w:val="21"/>
          <w:szCs w:val="21"/>
          <w:lang w:eastAsia="hu-HU"/>
        </w:rPr>
        <w:t xml:space="preserve"> </w:t>
      </w:r>
      <w:r w:rsidRPr="004E64C6">
        <w:rPr>
          <w:rFonts w:eastAsia="Times New Roman" w:cs="Times New Roman"/>
          <w:bCs/>
          <w:color w:val="000000"/>
          <w:sz w:val="21"/>
          <w:szCs w:val="21"/>
          <w:lang w:eastAsia="hu-HU"/>
        </w:rPr>
        <w:t>felsorolás szerint</w:t>
      </w:r>
      <w:r>
        <w:rPr>
          <w:rFonts w:eastAsia="Times New Roman" w:cs="Times New Roman"/>
          <w:bCs/>
          <w:color w:val="000000"/>
          <w:sz w:val="21"/>
          <w:szCs w:val="21"/>
          <w:lang w:eastAsia="hu-HU"/>
        </w:rPr>
        <w:t xml:space="preserve">, zárójelben </w:t>
      </w:r>
      <w:r w:rsidR="00802549">
        <w:rPr>
          <w:rFonts w:eastAsia="Times New Roman" w:cs="Times New Roman"/>
          <w:bCs/>
          <w:color w:val="000000"/>
          <w:sz w:val="21"/>
          <w:szCs w:val="21"/>
          <w:lang w:eastAsia="hu-HU"/>
        </w:rPr>
        <w:t xml:space="preserve">az aktuális </w:t>
      </w:r>
      <w:r w:rsidRPr="004E64C6">
        <w:rPr>
          <w:rFonts w:eastAsia="Times New Roman" w:cs="Times New Roman"/>
          <w:bCs/>
          <w:color w:val="000000"/>
          <w:sz w:val="21"/>
          <w:szCs w:val="21"/>
          <w:lang w:eastAsia="hu-HU"/>
        </w:rPr>
        <w:t>oldal</w:t>
      </w:r>
      <w:r w:rsidR="00802549">
        <w:rPr>
          <w:rFonts w:eastAsia="Times New Roman" w:cs="Times New Roman"/>
          <w:bCs/>
          <w:color w:val="000000"/>
          <w:sz w:val="21"/>
          <w:szCs w:val="21"/>
          <w:lang w:eastAsia="hu-HU"/>
        </w:rPr>
        <w:t xml:space="preserve">szám) </w:t>
      </w:r>
    </w:p>
    <w:p w:rsidR="004E64C6" w:rsidRDefault="004E64C6" w:rsidP="004E64C6">
      <w:pPr>
        <w:numPr>
          <w:ilvl w:val="0"/>
          <w:numId w:val="1"/>
        </w:numPr>
        <w:shd w:val="clear" w:color="auto" w:fill="FFFFFF"/>
        <w:spacing w:before="15" w:after="15" w:line="293" w:lineRule="atLeast"/>
        <w:ind w:left="480" w:firstLine="0"/>
        <w:rPr>
          <w:rFonts w:eastAsia="Times New Roman" w:cs="Tahoma"/>
          <w:color w:val="261703"/>
          <w:sz w:val="20"/>
          <w:szCs w:val="20"/>
          <w:lang w:eastAsia="hu-HU"/>
        </w:rPr>
      </w:pPr>
      <w:r>
        <w:rPr>
          <w:rFonts w:eastAsia="Times New Roman" w:cs="Tahoma"/>
          <w:color w:val="261703"/>
          <w:sz w:val="20"/>
          <w:szCs w:val="20"/>
          <w:lang w:eastAsia="hu-HU"/>
        </w:rPr>
        <w:t>EAK (Elektronikus anyakönyv) ismertetése (</w:t>
      </w:r>
      <w:r w:rsidR="000573AB">
        <w:rPr>
          <w:rFonts w:eastAsia="Times New Roman" w:cs="Tahoma"/>
          <w:color w:val="261703"/>
          <w:sz w:val="20"/>
          <w:szCs w:val="20"/>
          <w:lang w:eastAsia="hu-HU"/>
        </w:rPr>
        <w:t xml:space="preserve">1-2 </w:t>
      </w:r>
      <w:r>
        <w:rPr>
          <w:rFonts w:eastAsia="Times New Roman" w:cs="Tahoma"/>
          <w:color w:val="261703"/>
          <w:sz w:val="20"/>
          <w:szCs w:val="20"/>
          <w:lang w:eastAsia="hu-HU"/>
        </w:rPr>
        <w:t>oldal)</w:t>
      </w:r>
    </w:p>
    <w:p w:rsidR="00E356D6" w:rsidRDefault="00E356D6" w:rsidP="004E64C6">
      <w:pPr>
        <w:numPr>
          <w:ilvl w:val="0"/>
          <w:numId w:val="1"/>
        </w:numPr>
        <w:shd w:val="clear" w:color="auto" w:fill="FFFFFF"/>
        <w:spacing w:before="15" w:after="15" w:line="293" w:lineRule="atLeast"/>
        <w:ind w:left="480" w:firstLine="0"/>
        <w:rPr>
          <w:rFonts w:eastAsia="Times New Roman" w:cs="Tahoma"/>
          <w:color w:val="261703"/>
          <w:sz w:val="20"/>
          <w:szCs w:val="20"/>
          <w:lang w:eastAsia="hu-HU"/>
        </w:rPr>
      </w:pPr>
      <w:r>
        <w:rPr>
          <w:rFonts w:eastAsia="Times New Roman" w:cs="Tahoma"/>
          <w:color w:val="261703"/>
          <w:sz w:val="20"/>
          <w:szCs w:val="20"/>
          <w:lang w:eastAsia="hu-HU"/>
        </w:rPr>
        <w:t>Az egyes anyakönyvi ügyek ismertetése:</w:t>
      </w:r>
    </w:p>
    <w:p w:rsidR="00E356D6" w:rsidRDefault="00E356D6" w:rsidP="00E356D6">
      <w:pPr>
        <w:shd w:val="clear" w:color="auto" w:fill="FFFFFF"/>
        <w:spacing w:before="15" w:after="15" w:line="293" w:lineRule="atLeast"/>
        <w:ind w:left="480"/>
        <w:rPr>
          <w:rFonts w:eastAsia="Times New Roman" w:cs="Tahoma"/>
          <w:color w:val="261703"/>
          <w:sz w:val="20"/>
          <w:szCs w:val="20"/>
          <w:lang w:eastAsia="hu-HU"/>
        </w:rPr>
      </w:pPr>
      <w:r>
        <w:rPr>
          <w:rFonts w:eastAsia="Times New Roman" w:cs="Tahoma"/>
          <w:color w:val="261703"/>
          <w:sz w:val="20"/>
          <w:szCs w:val="20"/>
          <w:lang w:eastAsia="hu-HU"/>
        </w:rPr>
        <w:t xml:space="preserve">      </w:t>
      </w:r>
      <w:r w:rsidRPr="00EA109B">
        <w:rPr>
          <w:rFonts w:eastAsia="Times New Roman" w:cs="Tahoma"/>
          <w:color w:val="261703"/>
          <w:sz w:val="20"/>
          <w:szCs w:val="20"/>
          <w:lang w:eastAsia="hu-HU"/>
        </w:rPr>
        <w:t>Születés anyakönyvezése</w:t>
      </w:r>
      <w:r>
        <w:rPr>
          <w:rFonts w:eastAsia="Times New Roman" w:cs="Tahoma"/>
          <w:color w:val="261703"/>
          <w:sz w:val="20"/>
          <w:szCs w:val="20"/>
          <w:lang w:eastAsia="hu-HU"/>
        </w:rPr>
        <w:t xml:space="preserve"> (2-3. oldal)</w:t>
      </w:r>
    </w:p>
    <w:p w:rsidR="00EA109B" w:rsidRPr="00EA109B" w:rsidRDefault="00E356D6" w:rsidP="00E356D6">
      <w:pPr>
        <w:shd w:val="clear" w:color="auto" w:fill="FFFFFF"/>
        <w:spacing w:before="15" w:after="15" w:line="293" w:lineRule="atLeast"/>
        <w:ind w:left="480"/>
        <w:rPr>
          <w:rFonts w:eastAsia="Times New Roman" w:cs="Tahoma"/>
          <w:color w:val="261703"/>
          <w:sz w:val="20"/>
          <w:szCs w:val="20"/>
          <w:lang w:eastAsia="hu-HU"/>
        </w:rPr>
      </w:pPr>
      <w:r>
        <w:rPr>
          <w:rFonts w:eastAsia="Times New Roman" w:cs="Tahoma"/>
          <w:color w:val="261703"/>
          <w:sz w:val="20"/>
          <w:szCs w:val="20"/>
          <w:lang w:eastAsia="hu-HU"/>
        </w:rPr>
        <w:t xml:space="preserve">      </w:t>
      </w:r>
      <w:r w:rsidR="00EA109B" w:rsidRPr="00EA109B">
        <w:rPr>
          <w:rFonts w:eastAsia="Times New Roman" w:cs="Tahoma"/>
          <w:color w:val="261703"/>
          <w:sz w:val="20"/>
          <w:szCs w:val="20"/>
          <w:lang w:eastAsia="hu-HU"/>
        </w:rPr>
        <w:t>Haláleset anyakönyvezése</w:t>
      </w:r>
      <w:r w:rsidR="004E64C6">
        <w:rPr>
          <w:rFonts w:eastAsia="Times New Roman" w:cs="Tahoma"/>
          <w:color w:val="261703"/>
          <w:sz w:val="20"/>
          <w:szCs w:val="20"/>
          <w:lang w:eastAsia="hu-HU"/>
        </w:rPr>
        <w:t xml:space="preserve"> (3</w:t>
      </w:r>
      <w:r w:rsidR="000573AB">
        <w:rPr>
          <w:rFonts w:eastAsia="Times New Roman" w:cs="Tahoma"/>
          <w:color w:val="261703"/>
          <w:sz w:val="20"/>
          <w:szCs w:val="20"/>
          <w:lang w:eastAsia="hu-HU"/>
        </w:rPr>
        <w:t>-4</w:t>
      </w:r>
      <w:r w:rsidR="004E64C6">
        <w:rPr>
          <w:rFonts w:eastAsia="Times New Roman" w:cs="Tahoma"/>
          <w:color w:val="261703"/>
          <w:sz w:val="20"/>
          <w:szCs w:val="20"/>
          <w:lang w:eastAsia="hu-HU"/>
        </w:rPr>
        <w:t>. oldal)</w:t>
      </w:r>
    </w:p>
    <w:p w:rsidR="00EA109B" w:rsidRPr="00EA109B" w:rsidRDefault="00E356D6" w:rsidP="00E356D6">
      <w:pPr>
        <w:shd w:val="clear" w:color="auto" w:fill="FFFFFF"/>
        <w:spacing w:before="15" w:after="15" w:line="293" w:lineRule="atLeast"/>
        <w:ind w:left="480"/>
        <w:rPr>
          <w:rFonts w:eastAsia="Times New Roman" w:cs="Tahoma"/>
          <w:color w:val="261703"/>
          <w:sz w:val="20"/>
          <w:szCs w:val="20"/>
          <w:lang w:eastAsia="hu-HU"/>
        </w:rPr>
      </w:pPr>
      <w:r>
        <w:rPr>
          <w:rFonts w:eastAsia="Times New Roman" w:cs="Tahoma"/>
          <w:color w:val="261703"/>
          <w:sz w:val="20"/>
          <w:szCs w:val="20"/>
          <w:lang w:eastAsia="hu-HU"/>
        </w:rPr>
        <w:t xml:space="preserve">      </w:t>
      </w:r>
      <w:r w:rsidR="00EA109B" w:rsidRPr="00EA109B">
        <w:rPr>
          <w:rFonts w:eastAsia="Times New Roman" w:cs="Tahoma"/>
          <w:color w:val="261703"/>
          <w:sz w:val="20"/>
          <w:szCs w:val="20"/>
          <w:lang w:eastAsia="hu-HU"/>
        </w:rPr>
        <w:t>Házasságkötési szándék bejelentése</w:t>
      </w:r>
      <w:r w:rsidR="000573AB">
        <w:rPr>
          <w:rFonts w:eastAsia="Times New Roman" w:cs="Tahoma"/>
          <w:color w:val="261703"/>
          <w:sz w:val="20"/>
          <w:szCs w:val="20"/>
          <w:lang w:eastAsia="hu-HU"/>
        </w:rPr>
        <w:t xml:space="preserve"> (4-6</w:t>
      </w:r>
      <w:r w:rsidR="004E64C6">
        <w:rPr>
          <w:rFonts w:eastAsia="Times New Roman" w:cs="Tahoma"/>
          <w:color w:val="261703"/>
          <w:sz w:val="20"/>
          <w:szCs w:val="20"/>
          <w:lang w:eastAsia="hu-HU"/>
        </w:rPr>
        <w:t xml:space="preserve"> oldal)</w:t>
      </w:r>
    </w:p>
    <w:p w:rsidR="00EA109B" w:rsidRPr="00EA109B" w:rsidRDefault="00E356D6" w:rsidP="00E356D6">
      <w:pPr>
        <w:shd w:val="clear" w:color="auto" w:fill="FFFFFF"/>
        <w:spacing w:before="15" w:after="15" w:line="293" w:lineRule="atLeast"/>
        <w:ind w:left="480"/>
        <w:rPr>
          <w:rFonts w:eastAsia="Times New Roman" w:cs="Tahoma"/>
          <w:color w:val="261703"/>
          <w:sz w:val="20"/>
          <w:szCs w:val="20"/>
          <w:lang w:eastAsia="hu-HU"/>
        </w:rPr>
      </w:pPr>
      <w:r>
        <w:rPr>
          <w:rFonts w:eastAsia="Times New Roman" w:cs="Tahoma"/>
          <w:color w:val="261703"/>
          <w:sz w:val="20"/>
          <w:szCs w:val="20"/>
          <w:lang w:eastAsia="hu-HU"/>
        </w:rPr>
        <w:t xml:space="preserve">      </w:t>
      </w:r>
      <w:r w:rsidR="00EA109B" w:rsidRPr="00EA109B">
        <w:rPr>
          <w:rFonts w:eastAsia="Times New Roman" w:cs="Tahoma"/>
          <w:color w:val="261703"/>
          <w:sz w:val="20"/>
          <w:szCs w:val="20"/>
          <w:lang w:eastAsia="hu-HU"/>
        </w:rPr>
        <w:t>Születési név megváltoztatása</w:t>
      </w:r>
      <w:r w:rsidR="004E64C6">
        <w:rPr>
          <w:rFonts w:eastAsia="Times New Roman" w:cs="Tahoma"/>
          <w:color w:val="261703"/>
          <w:sz w:val="20"/>
          <w:szCs w:val="20"/>
          <w:lang w:eastAsia="hu-HU"/>
        </w:rPr>
        <w:t xml:space="preserve"> (6. oldal)</w:t>
      </w:r>
    </w:p>
    <w:p w:rsidR="00EA109B" w:rsidRPr="00EA109B" w:rsidRDefault="00E356D6" w:rsidP="00E356D6">
      <w:pPr>
        <w:shd w:val="clear" w:color="auto" w:fill="FFFFFF"/>
        <w:spacing w:before="15" w:after="15" w:line="293" w:lineRule="atLeast"/>
        <w:ind w:left="480"/>
        <w:rPr>
          <w:rFonts w:eastAsia="Times New Roman" w:cs="Tahoma"/>
          <w:color w:val="261703"/>
          <w:sz w:val="20"/>
          <w:szCs w:val="20"/>
          <w:lang w:eastAsia="hu-HU"/>
        </w:rPr>
      </w:pPr>
      <w:r>
        <w:rPr>
          <w:rFonts w:eastAsia="Times New Roman" w:cs="Tahoma"/>
          <w:color w:val="261703"/>
          <w:sz w:val="20"/>
          <w:szCs w:val="20"/>
          <w:lang w:eastAsia="hu-HU"/>
        </w:rPr>
        <w:t xml:space="preserve">      </w:t>
      </w:r>
      <w:r w:rsidR="00EA109B" w:rsidRPr="00EA109B">
        <w:rPr>
          <w:rFonts w:eastAsia="Times New Roman" w:cs="Tahoma"/>
          <w:color w:val="261703"/>
          <w:sz w:val="20"/>
          <w:szCs w:val="20"/>
          <w:lang w:eastAsia="hu-HU"/>
        </w:rPr>
        <w:t>Házassági név megváltoztatása</w:t>
      </w:r>
      <w:r w:rsidR="004E64C6">
        <w:rPr>
          <w:rFonts w:eastAsia="Times New Roman" w:cs="Tahoma"/>
          <w:color w:val="261703"/>
          <w:sz w:val="20"/>
          <w:szCs w:val="20"/>
          <w:lang w:eastAsia="hu-HU"/>
        </w:rPr>
        <w:t xml:space="preserve"> (6</w:t>
      </w:r>
      <w:r w:rsidR="000573AB">
        <w:rPr>
          <w:rFonts w:eastAsia="Times New Roman" w:cs="Tahoma"/>
          <w:color w:val="261703"/>
          <w:sz w:val="20"/>
          <w:szCs w:val="20"/>
          <w:lang w:eastAsia="hu-HU"/>
        </w:rPr>
        <w:t>-7</w:t>
      </w:r>
      <w:r w:rsidR="004E64C6">
        <w:rPr>
          <w:rFonts w:eastAsia="Times New Roman" w:cs="Tahoma"/>
          <w:color w:val="261703"/>
          <w:sz w:val="20"/>
          <w:szCs w:val="20"/>
          <w:lang w:eastAsia="hu-HU"/>
        </w:rPr>
        <w:t>. oldal)</w:t>
      </w:r>
    </w:p>
    <w:p w:rsidR="00EA109B" w:rsidRPr="00EA109B" w:rsidRDefault="00E356D6" w:rsidP="00E356D6">
      <w:pPr>
        <w:shd w:val="clear" w:color="auto" w:fill="FFFFFF"/>
        <w:spacing w:before="15" w:after="15" w:line="293" w:lineRule="atLeast"/>
        <w:ind w:left="480"/>
        <w:rPr>
          <w:rFonts w:eastAsia="Times New Roman" w:cs="Tahoma"/>
          <w:color w:val="261703"/>
          <w:sz w:val="20"/>
          <w:szCs w:val="20"/>
          <w:lang w:eastAsia="hu-HU"/>
        </w:rPr>
      </w:pPr>
      <w:r>
        <w:rPr>
          <w:rFonts w:eastAsia="Times New Roman" w:cs="Tahoma"/>
          <w:color w:val="261703"/>
          <w:sz w:val="20"/>
          <w:szCs w:val="20"/>
          <w:lang w:eastAsia="hu-HU"/>
        </w:rPr>
        <w:t xml:space="preserve">      </w:t>
      </w:r>
      <w:r w:rsidR="00EA109B" w:rsidRPr="00EA109B">
        <w:rPr>
          <w:rFonts w:eastAsia="Times New Roman" w:cs="Tahoma"/>
          <w:color w:val="261703"/>
          <w:sz w:val="20"/>
          <w:szCs w:val="20"/>
          <w:lang w:eastAsia="hu-HU"/>
        </w:rPr>
        <w:t>Bejegyzett élettársi kapcsolat létesítése</w:t>
      </w:r>
      <w:r w:rsidR="004E64C6">
        <w:rPr>
          <w:rFonts w:eastAsia="Times New Roman" w:cs="Tahoma"/>
          <w:color w:val="261703"/>
          <w:sz w:val="20"/>
          <w:szCs w:val="20"/>
          <w:lang w:eastAsia="hu-HU"/>
        </w:rPr>
        <w:t xml:space="preserve"> (7. oldal)</w:t>
      </w:r>
    </w:p>
    <w:p w:rsidR="00B86589" w:rsidRDefault="00B86589" w:rsidP="00EA109B">
      <w:pPr>
        <w:numPr>
          <w:ilvl w:val="0"/>
          <w:numId w:val="1"/>
        </w:numPr>
        <w:shd w:val="clear" w:color="auto" w:fill="FFFFFF"/>
        <w:spacing w:before="15" w:after="15" w:line="293" w:lineRule="atLeast"/>
        <w:ind w:left="480" w:firstLine="0"/>
        <w:rPr>
          <w:rFonts w:eastAsia="Times New Roman" w:cs="Tahoma"/>
          <w:color w:val="261703"/>
          <w:sz w:val="20"/>
          <w:szCs w:val="20"/>
          <w:lang w:eastAsia="hu-HU"/>
        </w:rPr>
      </w:pPr>
      <w:r>
        <w:rPr>
          <w:rFonts w:eastAsia="Times New Roman" w:cs="Tahoma"/>
          <w:color w:val="261703"/>
          <w:sz w:val="20"/>
          <w:szCs w:val="20"/>
          <w:lang w:eastAsia="hu-HU"/>
        </w:rPr>
        <w:t xml:space="preserve">További anyakönyvi ügyek: </w:t>
      </w:r>
    </w:p>
    <w:p w:rsidR="004E64C6" w:rsidRDefault="00B86589" w:rsidP="00B86589">
      <w:pPr>
        <w:shd w:val="clear" w:color="auto" w:fill="FFFFFF"/>
        <w:spacing w:before="15" w:after="15" w:line="293" w:lineRule="atLeast"/>
        <w:ind w:left="480"/>
        <w:rPr>
          <w:rFonts w:eastAsia="Times New Roman" w:cs="Tahoma"/>
          <w:color w:val="261703"/>
          <w:sz w:val="20"/>
          <w:szCs w:val="20"/>
          <w:lang w:eastAsia="hu-HU"/>
        </w:rPr>
      </w:pPr>
      <w:r>
        <w:rPr>
          <w:rFonts w:eastAsia="Times New Roman" w:cs="Tahoma"/>
          <w:color w:val="261703"/>
          <w:sz w:val="20"/>
          <w:szCs w:val="20"/>
          <w:lang w:eastAsia="hu-HU"/>
        </w:rPr>
        <w:t xml:space="preserve">      </w:t>
      </w:r>
      <w:r w:rsidR="004E64C6" w:rsidRPr="00EA109B">
        <w:rPr>
          <w:rFonts w:eastAsia="Times New Roman" w:cs="Tahoma"/>
          <w:color w:val="261703"/>
          <w:sz w:val="20"/>
          <w:szCs w:val="20"/>
          <w:lang w:eastAsia="hu-HU"/>
        </w:rPr>
        <w:t>Hazai anyakönyvezési ügyek</w:t>
      </w:r>
      <w:r w:rsidR="004E64C6">
        <w:rPr>
          <w:rFonts w:eastAsia="Times New Roman" w:cs="Tahoma"/>
          <w:color w:val="261703"/>
          <w:sz w:val="20"/>
          <w:szCs w:val="20"/>
          <w:lang w:eastAsia="hu-HU"/>
        </w:rPr>
        <w:t xml:space="preserve"> (7-</w:t>
      </w:r>
      <w:r w:rsidR="00802549">
        <w:rPr>
          <w:rFonts w:eastAsia="Times New Roman" w:cs="Tahoma"/>
          <w:color w:val="261703"/>
          <w:sz w:val="20"/>
          <w:szCs w:val="20"/>
          <w:lang w:eastAsia="hu-HU"/>
        </w:rPr>
        <w:t>9</w:t>
      </w:r>
      <w:r w:rsidR="004E64C6">
        <w:rPr>
          <w:rFonts w:eastAsia="Times New Roman" w:cs="Tahoma"/>
          <w:color w:val="261703"/>
          <w:sz w:val="20"/>
          <w:szCs w:val="20"/>
          <w:lang w:eastAsia="hu-HU"/>
        </w:rPr>
        <w:t xml:space="preserve"> oldal)</w:t>
      </w:r>
    </w:p>
    <w:p w:rsidR="00EA109B" w:rsidRPr="00EA109B" w:rsidRDefault="004E64C6" w:rsidP="00B86589">
      <w:pPr>
        <w:shd w:val="clear" w:color="auto" w:fill="FFFFFF"/>
        <w:spacing w:before="15" w:after="15" w:line="293" w:lineRule="atLeast"/>
        <w:ind w:left="480"/>
        <w:rPr>
          <w:rFonts w:eastAsia="Times New Roman" w:cs="Tahoma"/>
          <w:color w:val="261703"/>
          <w:sz w:val="20"/>
          <w:szCs w:val="20"/>
          <w:lang w:eastAsia="hu-HU"/>
        </w:rPr>
      </w:pPr>
      <w:r>
        <w:rPr>
          <w:rFonts w:eastAsia="Times New Roman" w:cs="Tahoma"/>
          <w:color w:val="261703"/>
          <w:sz w:val="20"/>
          <w:szCs w:val="20"/>
          <w:lang w:eastAsia="hu-HU"/>
        </w:rPr>
        <w:t xml:space="preserve">      </w:t>
      </w:r>
      <w:r w:rsidR="00B86589">
        <w:rPr>
          <w:rFonts w:eastAsia="Times New Roman" w:cs="Tahoma"/>
          <w:color w:val="261703"/>
          <w:sz w:val="20"/>
          <w:szCs w:val="20"/>
          <w:lang w:eastAsia="hu-HU"/>
        </w:rPr>
        <w:t xml:space="preserve">Családi jogállás rendezése, </w:t>
      </w:r>
      <w:r w:rsidR="00EA109B" w:rsidRPr="00EA109B">
        <w:rPr>
          <w:rFonts w:eastAsia="Times New Roman" w:cs="Tahoma"/>
          <w:color w:val="261703"/>
          <w:sz w:val="20"/>
          <w:szCs w:val="20"/>
          <w:lang w:eastAsia="hu-HU"/>
        </w:rPr>
        <w:t>apai elismerő nyilatkozat felvételével kapcsolatos ügyek</w:t>
      </w:r>
      <w:r>
        <w:rPr>
          <w:rFonts w:eastAsia="Times New Roman" w:cs="Tahoma"/>
          <w:color w:val="261703"/>
          <w:sz w:val="20"/>
          <w:szCs w:val="20"/>
          <w:lang w:eastAsia="hu-HU"/>
        </w:rPr>
        <w:t xml:space="preserve"> (9. oldal)</w:t>
      </w:r>
    </w:p>
    <w:p w:rsidR="00EA109B" w:rsidRPr="00EA109B" w:rsidRDefault="00B86589" w:rsidP="00B86589">
      <w:pPr>
        <w:shd w:val="clear" w:color="auto" w:fill="FFFFFF"/>
        <w:spacing w:before="15" w:after="15" w:line="293" w:lineRule="atLeast"/>
        <w:ind w:left="480"/>
        <w:rPr>
          <w:rFonts w:eastAsia="Times New Roman" w:cs="Tahoma"/>
          <w:color w:val="261703"/>
          <w:sz w:val="20"/>
          <w:szCs w:val="20"/>
          <w:lang w:eastAsia="hu-HU"/>
        </w:rPr>
      </w:pPr>
      <w:r>
        <w:rPr>
          <w:rFonts w:eastAsia="Times New Roman" w:cs="Tahoma"/>
          <w:color w:val="261703"/>
          <w:sz w:val="20"/>
          <w:szCs w:val="20"/>
          <w:lang w:eastAsia="hu-HU"/>
        </w:rPr>
        <w:t xml:space="preserve">      </w:t>
      </w:r>
    </w:p>
    <w:p w:rsidR="00EA109B" w:rsidRPr="00E356D6" w:rsidRDefault="00EA109B" w:rsidP="00EA109B">
      <w:pPr>
        <w:shd w:val="clear" w:color="auto" w:fill="FFFFFF"/>
        <w:spacing w:before="60" w:after="0" w:line="240" w:lineRule="auto"/>
        <w:rPr>
          <w:rFonts w:eastAsia="Times New Roman" w:cs="Times New Roman"/>
          <w:b/>
          <w:color w:val="000000"/>
          <w:u w:val="single"/>
          <w:lang w:eastAsia="hu-HU"/>
        </w:rPr>
      </w:pPr>
      <w:r w:rsidRPr="00E356D6">
        <w:rPr>
          <w:rFonts w:eastAsia="Times New Roman" w:cs="Times New Roman"/>
          <w:b/>
          <w:color w:val="000000"/>
          <w:u w:val="single"/>
          <w:lang w:eastAsia="hu-HU"/>
        </w:rPr>
        <w:t> </w:t>
      </w:r>
      <w:r w:rsidR="003E629E" w:rsidRPr="00E356D6">
        <w:rPr>
          <w:rFonts w:eastAsia="Times New Roman" w:cs="Times New Roman"/>
          <w:b/>
          <w:color w:val="000000"/>
          <w:u w:val="single"/>
          <w:lang w:eastAsia="hu-HU"/>
        </w:rPr>
        <w:t>Honnan szerezhetem be a szükséges nyomtatványokat?</w:t>
      </w:r>
    </w:p>
    <w:p w:rsidR="003E629E" w:rsidRPr="00E356D6" w:rsidRDefault="00EA109B" w:rsidP="00EA109B">
      <w:pPr>
        <w:shd w:val="clear" w:color="auto" w:fill="FFFFFF"/>
        <w:spacing w:after="0" w:line="240" w:lineRule="auto"/>
        <w:outlineLvl w:val="3"/>
        <w:rPr>
          <w:rFonts w:eastAsia="Times New Roman" w:cs="Tahoma"/>
          <w:lang w:eastAsia="hu-HU"/>
        </w:rPr>
      </w:pPr>
      <w:r w:rsidRPr="00E356D6">
        <w:rPr>
          <w:rFonts w:eastAsia="Times New Roman" w:cs="Tahoma"/>
          <w:lang w:eastAsia="hu-HU"/>
        </w:rPr>
        <w:t>Letölthető kérelemlapok, a</w:t>
      </w:r>
      <w:r w:rsidR="003E629E" w:rsidRPr="00E356D6">
        <w:rPr>
          <w:rFonts w:eastAsia="Times New Roman" w:cs="Tahoma"/>
          <w:lang w:eastAsia="hu-HU"/>
        </w:rPr>
        <w:t xml:space="preserve"> Telki portálon </w:t>
      </w:r>
      <w:proofErr w:type="gramStart"/>
      <w:r w:rsidR="003E629E" w:rsidRPr="00E356D6">
        <w:rPr>
          <w:rFonts w:eastAsia="Times New Roman" w:cs="Tahoma"/>
          <w:lang w:eastAsia="hu-HU"/>
        </w:rPr>
        <w:t xml:space="preserve">a </w:t>
      </w:r>
      <w:r w:rsidRPr="00E356D6">
        <w:rPr>
          <w:rFonts w:eastAsia="Times New Roman" w:cs="Tahoma"/>
          <w:lang w:eastAsia="hu-HU"/>
        </w:rPr>
        <w:t xml:space="preserve"> „</w:t>
      </w:r>
      <w:proofErr w:type="gramEnd"/>
      <w:r w:rsidRPr="00E356D6">
        <w:rPr>
          <w:rFonts w:eastAsia="Times New Roman" w:cs="Tahoma"/>
          <w:lang w:eastAsia="hu-HU"/>
        </w:rPr>
        <w:t>Nyomtatványok” menüpontban találhatóak!</w:t>
      </w:r>
      <w:r w:rsidR="003E629E" w:rsidRPr="00E356D6">
        <w:rPr>
          <w:rFonts w:eastAsia="Times New Roman" w:cs="Tahoma"/>
          <w:lang w:eastAsia="hu-HU"/>
        </w:rPr>
        <w:t xml:space="preserve"> </w:t>
      </w:r>
    </w:p>
    <w:p w:rsidR="00EA109B" w:rsidRPr="00E356D6" w:rsidRDefault="003E629E" w:rsidP="00EA109B">
      <w:pPr>
        <w:shd w:val="clear" w:color="auto" w:fill="FFFFFF"/>
        <w:spacing w:after="0" w:line="240" w:lineRule="auto"/>
        <w:outlineLvl w:val="3"/>
        <w:rPr>
          <w:rFonts w:eastAsia="Times New Roman" w:cs="Tahoma"/>
          <w:lang w:eastAsia="hu-HU"/>
        </w:rPr>
      </w:pPr>
      <w:r w:rsidRPr="00E356D6">
        <w:rPr>
          <w:rFonts w:eastAsia="Times New Roman" w:cs="Tahoma"/>
          <w:lang w:eastAsia="hu-HU"/>
        </w:rPr>
        <w:t>Ügyfélfogadási időben személyesen is kérhetők nyomtatványok a hivatalban.</w:t>
      </w:r>
    </w:p>
    <w:p w:rsidR="00E356D6" w:rsidRDefault="00E356D6" w:rsidP="00EA109B">
      <w:pPr>
        <w:shd w:val="clear" w:color="auto" w:fill="FFFFFF"/>
        <w:spacing w:before="60" w:after="0" w:line="240" w:lineRule="auto"/>
        <w:jc w:val="both"/>
        <w:rPr>
          <w:rFonts w:eastAsia="Times New Roman" w:cs="Tahoma"/>
          <w:b/>
          <w:u w:val="single"/>
          <w:lang w:eastAsia="hu-HU"/>
        </w:rPr>
      </w:pPr>
    </w:p>
    <w:p w:rsidR="000A08C3" w:rsidRPr="00E356D6" w:rsidRDefault="000A08C3" w:rsidP="00EA109B">
      <w:pPr>
        <w:shd w:val="clear" w:color="auto" w:fill="FFFFFF"/>
        <w:spacing w:before="60" w:after="0" w:line="240" w:lineRule="auto"/>
        <w:jc w:val="both"/>
        <w:rPr>
          <w:rFonts w:eastAsia="Times New Roman" w:cs="Tahoma"/>
          <w:b/>
          <w:color w:val="2E74B5" w:themeColor="accent1" w:themeShade="BF"/>
          <w:sz w:val="48"/>
          <w:szCs w:val="48"/>
          <w:u w:val="single"/>
          <w:lang w:eastAsia="hu-HU"/>
        </w:rPr>
      </w:pPr>
      <w:r w:rsidRPr="00E356D6">
        <w:rPr>
          <w:rFonts w:eastAsia="Times New Roman" w:cs="Tahoma"/>
          <w:b/>
          <w:color w:val="2E74B5" w:themeColor="accent1" w:themeShade="BF"/>
          <w:sz w:val="48"/>
          <w:szCs w:val="48"/>
          <w:u w:val="single"/>
          <w:lang w:eastAsia="hu-HU"/>
        </w:rPr>
        <w:t xml:space="preserve">Mi az </w:t>
      </w:r>
      <w:proofErr w:type="gramStart"/>
      <w:r w:rsidRPr="00E356D6">
        <w:rPr>
          <w:rFonts w:eastAsia="Times New Roman" w:cs="Tahoma"/>
          <w:b/>
          <w:color w:val="2E74B5" w:themeColor="accent1" w:themeShade="BF"/>
          <w:sz w:val="48"/>
          <w:szCs w:val="48"/>
          <w:u w:val="single"/>
          <w:lang w:eastAsia="hu-HU"/>
        </w:rPr>
        <w:t>EAK ?</w:t>
      </w:r>
      <w:proofErr w:type="gramEnd"/>
    </w:p>
    <w:p w:rsidR="00B13EB6" w:rsidRPr="002134AE" w:rsidRDefault="000A08C3" w:rsidP="00EA109B">
      <w:pPr>
        <w:shd w:val="clear" w:color="auto" w:fill="FFFFFF"/>
        <w:spacing w:before="60" w:after="0" w:line="240" w:lineRule="auto"/>
        <w:jc w:val="both"/>
      </w:pPr>
      <w:r w:rsidRPr="002134AE">
        <w:t>A pap</w:t>
      </w:r>
      <w:r w:rsidR="00B13EB6" w:rsidRPr="002134AE">
        <w:t xml:space="preserve">ír alapú anyakönyvezés 2014.07.01-től megszűnt Magyarországon, ezt követően </w:t>
      </w:r>
      <w:r w:rsidRPr="002134AE">
        <w:t xml:space="preserve">csak </w:t>
      </w:r>
      <w:r w:rsidR="00B13EB6" w:rsidRPr="002134AE">
        <w:t xml:space="preserve">az erre használatos </w:t>
      </w:r>
      <w:r w:rsidRPr="002134AE">
        <w:t>elektronikus anyakönyvezés</w:t>
      </w:r>
      <w:r w:rsidR="00B13EB6" w:rsidRPr="002134AE">
        <w:t>i rendszeren</w:t>
      </w:r>
      <w:r w:rsidRPr="002134AE">
        <w:t xml:space="preserve"> </w:t>
      </w:r>
      <w:r w:rsidR="00B13EB6" w:rsidRPr="002134AE">
        <w:t>(EAK) tudunk dolgozni és anyakö</w:t>
      </w:r>
      <w:r w:rsidR="00326AE8" w:rsidRPr="002134AE">
        <w:t>nyvi iratot generálni, nyomtatni.</w:t>
      </w:r>
    </w:p>
    <w:p w:rsidR="00B13EB6" w:rsidRPr="002134AE" w:rsidRDefault="00B13EB6" w:rsidP="00EA109B">
      <w:pPr>
        <w:shd w:val="clear" w:color="auto" w:fill="FFFFFF"/>
        <w:spacing w:before="60" w:after="0" w:line="240" w:lineRule="auto"/>
        <w:jc w:val="both"/>
        <w:rPr>
          <w:b/>
          <w:u w:val="single"/>
        </w:rPr>
      </w:pPr>
      <w:r w:rsidRPr="002134AE">
        <w:rPr>
          <w:b/>
          <w:u w:val="single"/>
        </w:rPr>
        <w:t>Hogyan és mikor kerülök be az EAK rendszerébe?</w:t>
      </w:r>
    </w:p>
    <w:p w:rsidR="00B44EE3" w:rsidRPr="002134AE" w:rsidRDefault="000A08C3" w:rsidP="00EA109B">
      <w:pPr>
        <w:shd w:val="clear" w:color="auto" w:fill="FFFFFF"/>
        <w:spacing w:before="60" w:after="0" w:line="240" w:lineRule="auto"/>
        <w:jc w:val="both"/>
      </w:pPr>
      <w:r w:rsidRPr="002134AE">
        <w:t>Az Elektronikus Anyakönyv (EAK) üresen, adatbázis nélkül indult el</w:t>
      </w:r>
      <w:r w:rsidR="00326AE8" w:rsidRPr="002134AE">
        <w:t xml:space="preserve"> 2014-ben</w:t>
      </w:r>
      <w:r w:rsidRPr="002134AE">
        <w:t xml:space="preserve">, az adatok </w:t>
      </w:r>
      <w:r w:rsidR="00B13EB6" w:rsidRPr="002134AE">
        <w:t xml:space="preserve">anyakönyvi ügyintézéskor </w:t>
      </w:r>
      <w:r w:rsidRPr="002134AE">
        <w:t>folyamatosan töltődnek be</w:t>
      </w:r>
      <w:r w:rsidR="00B13EB6" w:rsidRPr="002134AE">
        <w:t>.</w:t>
      </w:r>
      <w:r w:rsidRPr="002134AE">
        <w:t xml:space="preserve"> </w:t>
      </w:r>
      <w:r w:rsidR="00B13EB6" w:rsidRPr="002134AE">
        <w:t xml:space="preserve">E szerint, </w:t>
      </w:r>
      <w:r w:rsidRPr="002134AE">
        <w:t xml:space="preserve">mikor – 2014. év július 1-hez képest- </w:t>
      </w:r>
      <w:r w:rsidRPr="002134AE">
        <w:rPr>
          <w:u w:val="single"/>
        </w:rPr>
        <w:t>először</w:t>
      </w:r>
      <w:r w:rsidRPr="002134AE">
        <w:t xml:space="preserve"> anyaköny</w:t>
      </w:r>
      <w:r w:rsidR="00B13EB6" w:rsidRPr="002134AE">
        <w:t xml:space="preserve">vi </w:t>
      </w:r>
      <w:r w:rsidR="00326AE8" w:rsidRPr="002134AE">
        <w:t xml:space="preserve">ügyet intéz vagy </w:t>
      </w:r>
      <w:r w:rsidR="00B13EB6" w:rsidRPr="002134AE">
        <w:t xml:space="preserve">kivonatot kérelmez az ügyfél, az </w:t>
      </w:r>
      <w:r w:rsidR="00B13EB6" w:rsidRPr="002134AE">
        <w:rPr>
          <w:u w:val="single"/>
        </w:rPr>
        <w:t>esemény helye szerinti anyakönyvvezető</w:t>
      </w:r>
      <w:r w:rsidR="00B13EB6" w:rsidRPr="002134AE">
        <w:t xml:space="preserve"> által bekerül az anyakönyvi eseménye az EAK rendszerébe. Mivel ez országosan használatos rendszer, </w:t>
      </w:r>
      <w:r w:rsidR="00B13EB6" w:rsidRPr="002134AE">
        <w:rPr>
          <w:u w:val="single"/>
        </w:rPr>
        <w:t>az adatok bekerülése után</w:t>
      </w:r>
      <w:r w:rsidR="00B13EB6" w:rsidRPr="002134AE">
        <w:t xml:space="preserve"> minden anyakönyvvezető látja azokat, és tud </w:t>
      </w:r>
      <w:r w:rsidRPr="002134AE">
        <w:t xml:space="preserve">kivonatot kiállítani. </w:t>
      </w:r>
    </w:p>
    <w:p w:rsidR="00326AE8" w:rsidRPr="002134AE" w:rsidRDefault="00326AE8" w:rsidP="00EA109B">
      <w:pPr>
        <w:shd w:val="clear" w:color="auto" w:fill="FFFFFF"/>
        <w:spacing w:before="60" w:after="0" w:line="240" w:lineRule="auto"/>
        <w:jc w:val="both"/>
      </w:pPr>
      <w:r w:rsidRPr="002134AE">
        <w:t>(Például</w:t>
      </w:r>
      <w:proofErr w:type="gramStart"/>
      <w:r w:rsidRPr="002134AE">
        <w:t>:A</w:t>
      </w:r>
      <w:proofErr w:type="gramEnd"/>
      <w:r w:rsidRPr="002134AE">
        <w:t xml:space="preserve"> gyermek 1999. január 1-én született Telkiben, a mai napon kivonatot szeretnék kérni róla. 2014. július 1. óta még nem kértem kivonatot a gyermekről. Megoldás: </w:t>
      </w:r>
      <w:r w:rsidR="00981183" w:rsidRPr="002134AE">
        <w:t xml:space="preserve">Megkeresem a Telki anyakönyvvezetőt </w:t>
      </w:r>
      <w:r w:rsidR="00B44EE3" w:rsidRPr="002134AE">
        <w:t xml:space="preserve">(mivel a gyermek Telkiben született) </w:t>
      </w:r>
      <w:r w:rsidR="00981183" w:rsidRPr="002134AE">
        <w:t>személyesen, vagy lakóhelyemen</w:t>
      </w:r>
      <w:r w:rsidR="00B44EE3" w:rsidRPr="002134AE">
        <w:t>,</w:t>
      </w:r>
      <w:r w:rsidR="00981183" w:rsidRPr="002134AE">
        <w:t xml:space="preserve"> vagy bárhol </w:t>
      </w:r>
      <w:r w:rsidR="00981183" w:rsidRPr="002134AE">
        <w:lastRenderedPageBreak/>
        <w:t xml:space="preserve">az anyakönyvvezetőt, és kérem, hogy </w:t>
      </w:r>
      <w:r w:rsidR="00B44EE3" w:rsidRPr="002134AE">
        <w:t xml:space="preserve">a Telki anyakönyvvezető </w:t>
      </w:r>
      <w:r w:rsidR="00981183" w:rsidRPr="002134AE">
        <w:t xml:space="preserve">rögzítse a gyermeket az </w:t>
      </w:r>
      <w:proofErr w:type="spellStart"/>
      <w:r w:rsidR="00981183" w:rsidRPr="002134AE">
        <w:t>EAK-on</w:t>
      </w:r>
      <w:proofErr w:type="spellEnd"/>
      <w:r w:rsidR="00981183" w:rsidRPr="002134AE">
        <w:t>. Ha a kért adatok felkerültek a rendszerre, a továbbiakban bármikor választok egy anyakönyvvezetőt, akitől kérem, hogy nyomtasson ki anyakönyvi kivonatot a születésről.</w:t>
      </w:r>
      <w:r w:rsidR="00B44EE3" w:rsidRPr="002134AE">
        <w:t xml:space="preserve"> A metódus házasság és haláleset kapcsán is azonos.</w:t>
      </w:r>
      <w:r w:rsidR="00981183" w:rsidRPr="002134AE">
        <w:t xml:space="preserve"> )</w:t>
      </w:r>
    </w:p>
    <w:p w:rsidR="00326AE8" w:rsidRPr="002134AE" w:rsidRDefault="00326AE8" w:rsidP="00EA109B">
      <w:pPr>
        <w:shd w:val="clear" w:color="auto" w:fill="FFFFFF"/>
        <w:spacing w:before="60" w:after="0" w:line="240" w:lineRule="auto"/>
        <w:jc w:val="both"/>
        <w:rPr>
          <w:b/>
          <w:u w:val="single"/>
        </w:rPr>
      </w:pPr>
      <w:r w:rsidRPr="002134AE">
        <w:rPr>
          <w:b/>
          <w:u w:val="single"/>
        </w:rPr>
        <w:t xml:space="preserve">Mi az egyedi EAK azonosító számom? </w:t>
      </w:r>
    </w:p>
    <w:p w:rsidR="000A08C3" w:rsidRPr="002134AE" w:rsidRDefault="000A08C3" w:rsidP="00EA109B">
      <w:pPr>
        <w:shd w:val="clear" w:color="auto" w:fill="FFFFFF"/>
        <w:spacing w:before="60" w:after="0" w:line="240" w:lineRule="auto"/>
        <w:jc w:val="both"/>
        <w:rPr>
          <w:rFonts w:eastAsia="Times New Roman" w:cs="Tahoma"/>
          <w:lang w:eastAsia="hu-HU"/>
        </w:rPr>
      </w:pPr>
      <w:r w:rsidRPr="002134AE">
        <w:t xml:space="preserve">Aki már bekerült az elektronikus anyakönyvbe, kapott egy egyedi azonosító </w:t>
      </w:r>
      <w:r w:rsidR="00326AE8" w:rsidRPr="002134AE">
        <w:t xml:space="preserve">(EAK azonosító) </w:t>
      </w:r>
      <w:r w:rsidRPr="002134AE">
        <w:t xml:space="preserve">számot, melyet a jövőben anyakönyvi folyószám helyett használunk az illető </w:t>
      </w:r>
      <w:r w:rsidR="00326AE8" w:rsidRPr="002134AE">
        <w:t xml:space="preserve">minden </w:t>
      </w:r>
      <w:r w:rsidRPr="002134AE">
        <w:t>anyakönyvi eseményének (születés,</w:t>
      </w:r>
      <w:r w:rsidR="00326AE8" w:rsidRPr="002134AE">
        <w:t xml:space="preserve"> </w:t>
      </w:r>
      <w:r w:rsidRPr="002134AE">
        <w:t>házasság,</w:t>
      </w:r>
      <w:r w:rsidR="00326AE8" w:rsidRPr="002134AE">
        <w:t xml:space="preserve"> </w:t>
      </w:r>
      <w:r w:rsidRPr="002134AE">
        <w:t>halálozás) nyilvántartására.</w:t>
      </w:r>
      <w:r w:rsidR="00326AE8" w:rsidRPr="002134AE">
        <w:t xml:space="preserve"> Ezt a számot érdemes megjegyezni, és anyakönyvi ügyintézésnél az anyakönyvvezetőnek megadni.</w:t>
      </w:r>
    </w:p>
    <w:p w:rsidR="009B39B1" w:rsidRDefault="00EA109B" w:rsidP="00EA109B">
      <w:pPr>
        <w:shd w:val="clear" w:color="auto" w:fill="FFFFFF"/>
        <w:spacing w:before="60" w:after="0" w:line="240" w:lineRule="auto"/>
        <w:jc w:val="both"/>
        <w:rPr>
          <w:rFonts w:eastAsia="Times New Roman" w:cs="Times New Roman"/>
          <w:sz w:val="21"/>
          <w:szCs w:val="21"/>
          <w:lang w:eastAsia="hu-HU"/>
        </w:rPr>
      </w:pPr>
      <w:r w:rsidRPr="00EA109B">
        <w:rPr>
          <w:rFonts w:eastAsia="Times New Roman" w:cs="Times New Roman"/>
          <w:sz w:val="21"/>
          <w:szCs w:val="21"/>
          <w:lang w:eastAsia="hu-HU"/>
        </w:rPr>
        <w:t> </w:t>
      </w:r>
    </w:p>
    <w:p w:rsidR="00EA109B" w:rsidRPr="009B39B1" w:rsidRDefault="009B39B1" w:rsidP="009B39B1">
      <w:pPr>
        <w:shd w:val="clear" w:color="auto" w:fill="FFFFFF"/>
        <w:spacing w:before="60" w:after="0" w:line="240" w:lineRule="auto"/>
        <w:jc w:val="center"/>
        <w:rPr>
          <w:rFonts w:eastAsia="Times New Roman" w:cs="Tahoma"/>
          <w:b/>
          <w:color w:val="2B6C88"/>
          <w:sz w:val="47"/>
          <w:szCs w:val="47"/>
          <w:u w:val="single"/>
          <w:lang w:eastAsia="hu-HU"/>
        </w:rPr>
      </w:pPr>
      <w:r w:rsidRPr="009B39B1">
        <w:rPr>
          <w:rFonts w:eastAsia="Times New Roman" w:cs="Tahoma"/>
          <w:b/>
          <w:color w:val="2B6C88"/>
          <w:sz w:val="47"/>
          <w:szCs w:val="47"/>
          <w:u w:val="single"/>
          <w:lang w:eastAsia="hu-HU"/>
        </w:rPr>
        <w:t>Az egyes ügyekről szóló részletes ismertetés</w:t>
      </w:r>
    </w:p>
    <w:p w:rsidR="009B39B1" w:rsidRPr="00EA109B" w:rsidRDefault="009B39B1" w:rsidP="00EA109B">
      <w:pPr>
        <w:shd w:val="clear" w:color="auto" w:fill="FFFFFF"/>
        <w:spacing w:before="60" w:after="0" w:line="240" w:lineRule="auto"/>
        <w:jc w:val="both"/>
        <w:rPr>
          <w:rFonts w:eastAsia="Times New Roman" w:cs="Times New Roman"/>
          <w:sz w:val="21"/>
          <w:szCs w:val="21"/>
          <w:lang w:eastAsia="hu-HU"/>
        </w:rPr>
      </w:pPr>
    </w:p>
    <w:p w:rsidR="00EA109B" w:rsidRPr="00EA109B" w:rsidRDefault="00EA109B" w:rsidP="00EA109B">
      <w:pPr>
        <w:shd w:val="clear" w:color="auto" w:fill="FFFFFF"/>
        <w:spacing w:after="0" w:line="240" w:lineRule="auto"/>
        <w:jc w:val="both"/>
        <w:outlineLvl w:val="1"/>
        <w:rPr>
          <w:rFonts w:eastAsia="Times New Roman" w:cs="Tahoma"/>
          <w:color w:val="2B6C88"/>
          <w:sz w:val="47"/>
          <w:szCs w:val="47"/>
          <w:lang w:eastAsia="hu-HU"/>
        </w:rPr>
      </w:pPr>
      <w:r w:rsidRPr="00EA109B">
        <w:rPr>
          <w:rFonts w:eastAsia="Times New Roman" w:cs="Tahoma"/>
          <w:color w:val="2B6C88"/>
          <w:sz w:val="47"/>
          <w:szCs w:val="47"/>
          <w:lang w:eastAsia="hu-HU"/>
        </w:rPr>
        <w:t>Születés anyakönyvezése</w:t>
      </w:r>
      <w:r w:rsidR="003E629E">
        <w:rPr>
          <w:rFonts w:eastAsia="Times New Roman" w:cs="Tahoma"/>
          <w:color w:val="2B6C88"/>
          <w:sz w:val="47"/>
          <w:szCs w:val="47"/>
          <w:lang w:eastAsia="hu-HU"/>
        </w:rPr>
        <w:t xml:space="preserve"> (újszülött esetén)</w:t>
      </w:r>
    </w:p>
    <w:p w:rsidR="00EA109B" w:rsidRPr="00EA109B" w:rsidRDefault="00EA109B" w:rsidP="00EA109B">
      <w:pPr>
        <w:shd w:val="clear" w:color="auto" w:fill="FFFFFF"/>
        <w:spacing w:before="60"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A születést a születés helye szerinti anyakönyvvezetőnek be kell jelenteni a születést követő első munkanapon. Az intézetben történt születést az intézet vezetője, az intézeten kívüli születést a szülők és a szülésnél közreműködő orvos jelenti be.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br/>
        <w:t>Az intézeten kívüli születést, ha annál az orvos nem működik közre, a bejelentésre kötelezett nyolc napon belül jelenti be.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br/>
        <w:t>A bejelentéssel egyidejűleg a bejelentő közli és igazolja mindazokat az adatokat, amelyek az anyakönyvezéshez szükségesek.</w:t>
      </w:r>
    </w:p>
    <w:p w:rsidR="00EA109B" w:rsidRPr="00EA109B" w:rsidRDefault="00EA109B" w:rsidP="00EA109B">
      <w:pPr>
        <w:shd w:val="clear" w:color="auto" w:fill="FFFFFF"/>
        <w:spacing w:before="60"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EA109B">
        <w:rPr>
          <w:rFonts w:eastAsia="Times New Roman" w:cs="Times New Roman"/>
          <w:b/>
          <w:bCs/>
          <w:color w:val="000000"/>
          <w:sz w:val="21"/>
          <w:szCs w:val="21"/>
          <w:lang w:eastAsia="hu-HU"/>
        </w:rPr>
        <w:t>Szükséges okiratok:</w:t>
      </w:r>
    </w:p>
    <w:p w:rsidR="00EA109B" w:rsidRPr="00EA109B" w:rsidRDefault="00EA109B" w:rsidP="006271B0">
      <w:pPr>
        <w:shd w:val="clear" w:color="auto" w:fill="FFFFFF"/>
        <w:spacing w:before="60" w:after="0" w:line="240" w:lineRule="auto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EA109B">
        <w:rPr>
          <w:rFonts w:eastAsia="Times New Roman" w:cs="Times New Roman"/>
          <w:b/>
          <w:bCs/>
          <w:color w:val="000000"/>
          <w:sz w:val="21"/>
          <w:szCs w:val="21"/>
          <w:lang w:eastAsia="hu-HU"/>
        </w:rPr>
        <w:t>Jegyzőkönyv születés bejelentéséről: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br/>
        <w:t>Intézeti szülés esetén az egészségügyi intézmény ügyintézőjének kell átadni, illetve bemutatni az alábbi okmányokat, okiratokat: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br/>
        <w:t>Az anya személyazonosítására és állampolgárságának igazolására szolgáló érvényes személyazonosító igazolvány, útlevél és lakcímkártya.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br/>
      </w:r>
      <w:r w:rsidRPr="00EA109B">
        <w:rPr>
          <w:rFonts w:eastAsia="Times New Roman" w:cs="Times New Roman"/>
          <w:b/>
          <w:bCs/>
          <w:color w:val="000000"/>
          <w:sz w:val="21"/>
          <w:szCs w:val="21"/>
          <w:lang w:eastAsia="hu-HU"/>
        </w:rPr>
        <w:br/>
      </w:r>
      <w:proofErr w:type="gramStart"/>
      <w:r w:rsidRPr="00EA109B">
        <w:rPr>
          <w:rFonts w:eastAsia="Times New Roman" w:cs="Times New Roman"/>
          <w:b/>
          <w:bCs/>
          <w:color w:val="000000"/>
          <w:sz w:val="21"/>
          <w:szCs w:val="21"/>
          <w:lang w:eastAsia="hu-HU"/>
        </w:rPr>
        <w:t>Külföldi állampolgár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 :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br/>
      </w:r>
      <w:proofErr w:type="spellStart"/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-magyarországi</w:t>
      </w:r>
      <w:proofErr w:type="spellEnd"/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 xml:space="preserve"> tartózkodásra jogosító idegenrendészeti hatóság által kiállított engedéllyel, vagy igazolással, vagy kártyával rendelkezik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br/>
      </w:r>
      <w:proofErr w:type="spellStart"/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-útlevél</w:t>
      </w:r>
      <w:proofErr w:type="spellEnd"/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, amennyiben az anya házasságban él – a külföldi házassági okirat hitelesített magyar nyelvű fordítása; ha az anya családi állapota hajadon, a családi állapotát igazoló okirat hitelesített magyar nyelvű fordításban, ha az anya elvált, vagy özvegy, a házasságot és annak megszűnését igazoló külföldi okirat hitelesített magyar nyelvű fordítása  (Figyelem!</w:t>
      </w:r>
      <w:proofErr w:type="gramEnd"/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 xml:space="preserve"> Az anyakönyvi eljárásokban csak az Országos Fordító és Fordításhitelesítő Iroda fordítása  vagy konzul által készített fordítás fogadható el.)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br/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br/>
        <w:t>Amennyiben a szülők nem élnek házassági kötelékben és az anya a születendő gyermekét- a törvényes feltételek fennállása esetén- egy férfi magáénak elismerte, a teljes hatályú apai elismerésről készült jegyzőkönyv mellékelése is szükséges.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br/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br/>
      </w:r>
      <w:proofErr w:type="gramStart"/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Amennyiben a szülők házasságban élnek, vagy a gyermek születése és a házasság felbontása, vagy a volt házastárs halála között 300 nap nem telt el, házassági anyakönyvi kivonat bemutatása szükséges. 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br/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br/>
        <w:t>Amennyiben a szülők a házasságban nem viselnek közös házassági nevet, a házassági anyakönyvi kivonatnak tartalmazni kell a szülők megállapodását a gyermek születési családi nevéről. </w:t>
      </w:r>
      <w:r w:rsidRPr="00EA109B">
        <w:rPr>
          <w:rFonts w:eastAsia="Times New Roman" w:cs="Times New Roman"/>
          <w:b/>
          <w:bCs/>
          <w:color w:val="000000"/>
          <w:sz w:val="21"/>
          <w:szCs w:val="21"/>
          <w:lang w:eastAsia="hu-HU"/>
        </w:rPr>
        <w:br/>
      </w:r>
      <w:r w:rsidRPr="00EA109B">
        <w:rPr>
          <w:rFonts w:eastAsia="Times New Roman" w:cs="Times New Roman"/>
          <w:b/>
          <w:bCs/>
          <w:color w:val="000000"/>
          <w:sz w:val="21"/>
          <w:szCs w:val="21"/>
          <w:lang w:eastAsia="hu-HU"/>
        </w:rPr>
        <w:br/>
        <w:t>Ha a szülés intézeten kívül történik: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 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br/>
        <w:t>A születést a szülők 8 napon belül, ha a szülésnél orvos működött közre a szülést követő első munkanapon köteles bejelenteni.</w:t>
      </w:r>
      <w:proofErr w:type="gramEnd"/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 xml:space="preserve"> </w:t>
      </w:r>
      <w:proofErr w:type="gramStart"/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a</w:t>
      </w:r>
      <w:proofErr w:type="gramEnd"/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 xml:space="preserve"> születés helye szerint illetékes anyakönyvvezetőnél, aki kiállítja az 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lastRenderedPageBreak/>
        <w:t>anyakönyvezéshez szükséges jegyzőkönyvet.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br/>
        <w:t>Mellékelni kell a „Vizsgálati lap otthon született gyermekről" nyomtatványt, be kell mutatni a „</w:t>
      </w:r>
      <w:proofErr w:type="spellStart"/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Terhesgondozási</w:t>
      </w:r>
      <w:proofErr w:type="spellEnd"/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 xml:space="preserve"> könyvet”, és csatolni kell a szülész-nőgyógyász orvos által kiállított – a születés tényét megállapító igazolást is. Az igazolásnak tartalmaznia kell az anya személyazonosítására alkalmas adatait, a szülés tényét és annak vélelmezett idejét, valamint a gyermek nemét.</w:t>
      </w:r>
    </w:p>
    <w:p w:rsidR="00EA109B" w:rsidRPr="00EA109B" w:rsidRDefault="00EA109B" w:rsidP="00EA109B">
      <w:pPr>
        <w:shd w:val="clear" w:color="auto" w:fill="FFFFFF"/>
        <w:spacing w:before="60"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EA109B">
        <w:rPr>
          <w:rFonts w:eastAsia="Times New Roman" w:cs="Times New Roman"/>
          <w:b/>
          <w:bCs/>
          <w:color w:val="000000"/>
          <w:sz w:val="21"/>
          <w:szCs w:val="21"/>
          <w:lang w:eastAsia="hu-HU"/>
        </w:rPr>
        <w:t>Az ügyintézés határideje és díja:</w:t>
      </w:r>
    </w:p>
    <w:p w:rsidR="00EA109B" w:rsidRPr="00EA109B" w:rsidRDefault="00EA109B" w:rsidP="00EA109B">
      <w:pPr>
        <w:shd w:val="clear" w:color="auto" w:fill="FFFFFF"/>
        <w:spacing w:before="60"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Születés anyakönyvezése a bejelentést követően azonnal, de hiányos adatok esetén 30 napig elhalasztható, illetékmentes az eljárás</w:t>
      </w:r>
    </w:p>
    <w:p w:rsidR="00EA109B" w:rsidRPr="00EA109B" w:rsidRDefault="00EA109B" w:rsidP="00EA109B">
      <w:pPr>
        <w:shd w:val="clear" w:color="auto" w:fill="FFFFFF"/>
        <w:spacing w:before="60"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EA109B">
        <w:rPr>
          <w:rFonts w:eastAsia="Times New Roman" w:cs="Times New Roman"/>
          <w:b/>
          <w:bCs/>
          <w:color w:val="000000"/>
          <w:sz w:val="21"/>
          <w:szCs w:val="21"/>
          <w:lang w:eastAsia="hu-HU"/>
        </w:rPr>
        <w:t>Egyéb fontos tudnivalók:</w:t>
      </w:r>
    </w:p>
    <w:p w:rsidR="00EA109B" w:rsidRPr="00EA109B" w:rsidRDefault="00EA109B" w:rsidP="00EA109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A gyermek születésének anyakönyvezéséhez a szülők házassági anyakönyvi kivonatának kiállítását- amennyiben az  nem áll rendelkezésre -, a házasságkötés  helye szerint illetékes anyakönyvvezetőt, </w:t>
      </w:r>
      <w:r w:rsidR="00846789" w:rsidRPr="00EA109B">
        <w:rPr>
          <w:rFonts w:eastAsia="Times New Roman" w:cs="Times New Roman"/>
          <w:color w:val="000000"/>
          <w:sz w:val="21"/>
          <w:szCs w:val="21"/>
          <w:lang w:eastAsia="hu-HU"/>
        </w:rPr>
        <w:t xml:space="preserve">illetve külföldön történt anyakönyvi eseményt követő hazai anyakönyvezés esetén </w:t>
      </w:r>
      <w:r w:rsidR="00846789" w:rsidRPr="002134AE">
        <w:rPr>
          <w:rFonts w:eastAsia="Times New Roman" w:cs="Times New Roman"/>
          <w:color w:val="000000"/>
          <w:sz w:val="21"/>
          <w:szCs w:val="21"/>
          <w:lang w:eastAsia="hu-HU"/>
        </w:rPr>
        <w:t xml:space="preserve">első ízben </w:t>
      </w:r>
      <w:proofErr w:type="gramStart"/>
      <w:r w:rsidR="00846789" w:rsidRPr="00EA109B">
        <w:rPr>
          <w:rFonts w:eastAsia="Times New Roman" w:cs="Times New Roman"/>
          <w:color w:val="000000"/>
          <w:sz w:val="21"/>
          <w:szCs w:val="21"/>
          <w:lang w:eastAsia="hu-HU"/>
        </w:rPr>
        <w:t xml:space="preserve">a  </w:t>
      </w:r>
      <w:r w:rsidR="00846789" w:rsidRPr="002134AE">
        <w:rPr>
          <w:rFonts w:eastAsia="Times New Roman" w:cs="Times New Roman"/>
          <w:color w:val="000000"/>
          <w:sz w:val="21"/>
          <w:szCs w:val="21"/>
          <w:lang w:eastAsia="hu-HU"/>
        </w:rPr>
        <w:t>Hazai</w:t>
      </w:r>
      <w:proofErr w:type="gramEnd"/>
      <w:r w:rsidR="00846789" w:rsidRPr="002134AE">
        <w:rPr>
          <w:rFonts w:eastAsia="Times New Roman" w:cs="Times New Roman"/>
          <w:color w:val="000000"/>
          <w:sz w:val="21"/>
          <w:szCs w:val="21"/>
          <w:lang w:eastAsia="hu-HU"/>
        </w:rPr>
        <w:t xml:space="preserve"> Anyakönyvtől, majd </w:t>
      </w:r>
      <w:proofErr w:type="spellStart"/>
      <w:r w:rsidR="00846789" w:rsidRPr="002134AE">
        <w:rPr>
          <w:rFonts w:eastAsia="Times New Roman" w:cs="Times New Roman"/>
          <w:color w:val="000000"/>
          <w:sz w:val="21"/>
          <w:szCs w:val="21"/>
          <w:lang w:eastAsia="hu-HU"/>
        </w:rPr>
        <w:t>EAK-on</w:t>
      </w:r>
      <w:proofErr w:type="spellEnd"/>
      <w:r w:rsidR="00846789" w:rsidRPr="002134AE">
        <w:rPr>
          <w:rFonts w:eastAsia="Times New Roman" w:cs="Times New Roman"/>
          <w:color w:val="000000"/>
          <w:sz w:val="21"/>
          <w:szCs w:val="21"/>
          <w:lang w:eastAsia="hu-HU"/>
        </w:rPr>
        <w:t xml:space="preserve"> már szereplő eseményről bármely anyakönyvvezetőnél </w:t>
      </w:r>
      <w:r w:rsidR="00846789" w:rsidRPr="00EA109B">
        <w:rPr>
          <w:rFonts w:eastAsia="Times New Roman" w:cs="Times New Roman"/>
          <w:color w:val="000000"/>
          <w:sz w:val="21"/>
          <w:szCs w:val="21"/>
          <w:lang w:eastAsia="hu-HU"/>
        </w:rPr>
        <w:t>illetékmentesen szerezhető be.</w:t>
      </w:r>
      <w:r w:rsidR="00846789" w:rsidRPr="002134AE">
        <w:rPr>
          <w:rFonts w:eastAsia="Times New Roman" w:cs="Times New Roman"/>
          <w:color w:val="000000"/>
          <w:sz w:val="21"/>
          <w:szCs w:val="21"/>
          <w:lang w:eastAsia="hu-HU"/>
        </w:rPr>
        <w:t xml:space="preserve"> </w:t>
      </w:r>
      <w:r w:rsidR="00907F65" w:rsidRPr="002134AE">
        <w:rPr>
          <w:rFonts w:eastAsia="Times New Roman" w:cs="Times New Roman"/>
          <w:b/>
          <w:color w:val="000000"/>
          <w:sz w:val="21"/>
          <w:szCs w:val="21"/>
          <w:lang w:eastAsia="hu-HU"/>
        </w:rPr>
        <w:t>Hazai Anyakönyv</w:t>
      </w:r>
      <w:r w:rsidR="00846789" w:rsidRPr="002134AE">
        <w:rPr>
          <w:rFonts w:eastAsia="Times New Roman" w:cs="Times New Roman"/>
          <w:b/>
          <w:color w:val="000000"/>
          <w:sz w:val="21"/>
          <w:szCs w:val="21"/>
          <w:lang w:eastAsia="hu-HU"/>
        </w:rPr>
        <w:t xml:space="preserve">ezést végző </w:t>
      </w:r>
      <w:r w:rsidR="000169C9" w:rsidRPr="002134AE">
        <w:rPr>
          <w:rFonts w:eastAsia="Times New Roman" w:cs="Times New Roman"/>
          <w:b/>
          <w:color w:val="000000"/>
          <w:sz w:val="21"/>
          <w:szCs w:val="21"/>
          <w:lang w:eastAsia="hu-HU"/>
        </w:rPr>
        <w:t>szervről infó</w:t>
      </w:r>
      <w:r w:rsidR="009E0F52" w:rsidRPr="002134AE">
        <w:rPr>
          <w:rFonts w:eastAsia="Times New Roman" w:cs="Times New Roman"/>
          <w:b/>
          <w:color w:val="000000"/>
          <w:sz w:val="21"/>
          <w:szCs w:val="21"/>
          <w:lang w:eastAsia="hu-HU"/>
        </w:rPr>
        <w:t xml:space="preserve"> ld.</w:t>
      </w:r>
      <w:r w:rsidR="000169C9" w:rsidRPr="002134AE">
        <w:rPr>
          <w:rFonts w:eastAsia="Times New Roman" w:cs="Times New Roman"/>
          <w:b/>
          <w:color w:val="000000"/>
          <w:sz w:val="21"/>
          <w:szCs w:val="21"/>
          <w:lang w:eastAsia="hu-HU"/>
        </w:rPr>
        <w:t xml:space="preserve"> lejjebb</w:t>
      </w:r>
      <w:r w:rsidR="00846789" w:rsidRPr="002134AE">
        <w:rPr>
          <w:rFonts w:eastAsia="Times New Roman" w:cs="Times New Roman"/>
          <w:b/>
          <w:color w:val="000000"/>
          <w:sz w:val="21"/>
          <w:szCs w:val="21"/>
          <w:lang w:eastAsia="hu-HU"/>
        </w:rPr>
        <w:t xml:space="preserve"> a „További anyakönyvi ügyek”</w:t>
      </w:r>
      <w:r w:rsidR="00817D9C" w:rsidRPr="002134AE">
        <w:rPr>
          <w:rFonts w:eastAsia="Times New Roman" w:cs="Times New Roman"/>
          <w:b/>
          <w:color w:val="000000"/>
          <w:sz w:val="21"/>
          <w:szCs w:val="21"/>
          <w:lang w:eastAsia="hu-HU"/>
        </w:rPr>
        <w:t xml:space="preserve"> fejezet elején</w:t>
      </w:r>
      <w:r w:rsidR="00846789" w:rsidRPr="002134AE">
        <w:rPr>
          <w:rFonts w:eastAsia="Times New Roman" w:cs="Times New Roman"/>
          <w:color w:val="000000"/>
          <w:sz w:val="21"/>
          <w:szCs w:val="21"/>
          <w:lang w:eastAsia="hu-HU"/>
        </w:rPr>
        <w:t>.</w:t>
      </w:r>
    </w:p>
    <w:p w:rsidR="00EA109B" w:rsidRPr="00EA109B" w:rsidRDefault="00EA109B" w:rsidP="00EA109B">
      <w:pPr>
        <w:shd w:val="clear" w:color="auto" w:fill="FFFFFF"/>
        <w:spacing w:before="60"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 </w:t>
      </w:r>
    </w:p>
    <w:p w:rsidR="00EA109B" w:rsidRPr="00EA109B" w:rsidRDefault="00EA109B" w:rsidP="00EA109B">
      <w:pPr>
        <w:shd w:val="clear" w:color="auto" w:fill="FFFFFF"/>
        <w:spacing w:after="0" w:line="240" w:lineRule="auto"/>
        <w:jc w:val="both"/>
        <w:outlineLvl w:val="1"/>
        <w:rPr>
          <w:rFonts w:eastAsia="Times New Roman" w:cs="Tahoma"/>
          <w:color w:val="2B6C88"/>
          <w:sz w:val="47"/>
          <w:szCs w:val="47"/>
          <w:lang w:eastAsia="hu-HU"/>
        </w:rPr>
      </w:pPr>
      <w:r w:rsidRPr="00EA109B">
        <w:rPr>
          <w:rFonts w:eastAsia="Times New Roman" w:cs="Tahoma"/>
          <w:color w:val="2B6C88"/>
          <w:sz w:val="47"/>
          <w:szCs w:val="47"/>
          <w:lang w:eastAsia="hu-HU"/>
        </w:rPr>
        <w:t>Haláleset anyakönyvezése</w:t>
      </w:r>
    </w:p>
    <w:p w:rsidR="00EA109B" w:rsidRPr="00EA109B" w:rsidRDefault="00EA109B" w:rsidP="00EA109B">
      <w:pPr>
        <w:shd w:val="clear" w:color="auto" w:fill="FFFFFF"/>
        <w:spacing w:before="60"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A halálesetet anyakönyvezés végett az azt követő első munkanapon be kell jelenteni a haláleset helye szerint illetékes anyakönyvvezetőnél. A bejelentéssel egyidejűleg a bejelentőnek közölnie és igazolnia kell mindazokat az adatokat, amelyek az anyakönyvezéshez szükségesek.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br/>
        <w:t>Az intézetben történt halálesetet az intézet vezetője, intézeten kívüli haláleset esetén az elhalttal egy lakásban élő vagy az elhalt hozzátartozója, illetőleg az jelenti be, aki a halálesetről tudomást szerez.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br/>
        <w:t>Az anyakönyvezést a hozzátartozó vagy személyesen, vagy megbízás útján – temetkezési vállalkozás közbenjárásával – kezdeményezi. Amennyiben az anyakönyvezés temetkezési vállalkozó megbízása útján történik, a szükséges okiratokon kívül csatolni kell a hozzátartozó írásos, szabályszerű meghatalmazását.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br/>
        <w:t>Az eljárás - beleértve a „Halotti anyakönyvi kivonat” első ízben történő kiállítását -, illetékmentes. 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br/>
        <w:t>Az anyakönyvvezető az eljárás során az elhalt magyar állampolgár, bevándorolt, letelepedett, vagy menekült státussal rendelkező elhalt személy okmányait bevonja, s továbbítja a haláleset helye szerint illetékes körzetközponti feladatokat ellátó jegyzőnek. A bevont okmányokat -  a  hozzátartozó külön  kérésére – az illetékes Okmányiroda érvénytelenítés után visszajuttatja a hozzátartozó által megjelölt címre.</w:t>
      </w:r>
    </w:p>
    <w:p w:rsidR="00EA109B" w:rsidRPr="00EA109B" w:rsidRDefault="00EA109B" w:rsidP="00EA109B">
      <w:pPr>
        <w:shd w:val="clear" w:color="auto" w:fill="FFFFFF"/>
        <w:spacing w:before="60"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EA109B">
        <w:rPr>
          <w:rFonts w:eastAsia="Times New Roman" w:cs="Times New Roman"/>
          <w:b/>
          <w:bCs/>
          <w:color w:val="000000"/>
          <w:sz w:val="21"/>
          <w:szCs w:val="21"/>
          <w:lang w:eastAsia="hu-HU"/>
        </w:rPr>
        <w:t>Szükséges okiratok:</w:t>
      </w:r>
    </w:p>
    <w:p w:rsidR="00EA109B" w:rsidRPr="00EA109B" w:rsidRDefault="00EA109B" w:rsidP="00EA109B">
      <w:pPr>
        <w:shd w:val="clear" w:color="auto" w:fill="FFFFFF"/>
        <w:spacing w:before="60"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hu-HU"/>
        </w:rPr>
      </w:pPr>
      <w:proofErr w:type="gramStart"/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Jegyzőkönyv a haláleset bejelentéséről (intézeti halálesetkor az intézet állítja ki)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br/>
      </w:r>
      <w:proofErr w:type="spellStart"/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Halottvizsgálati</w:t>
      </w:r>
      <w:proofErr w:type="spellEnd"/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 xml:space="preserve"> bizonyítvány I-IV példánya 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br/>
        <w:t>Az elhalt személy azonosítására és állampolgárságának igazolására szolgáló érvényes személyazonosító igazolvány, útlevél és lakcímigazolvány, 2001. január 1-je után kiállított vezetői engedély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br/>
        <w:t>Az elhalt személyi azonosítót és lakóhelyét igazoló hatósági igazolvány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br/>
        <w:t>Az elhalt születési anyakönyvi kivonata 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br/>
        <w:t>Bevándorolt, letelepedett, vagy menekült státussal rendelkező elhalt személy személyazonosító okmányai, személyi azonosítót és lakóhelyét igazoló hatósági igazolványa.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br/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br/>
      </w:r>
      <w:r w:rsidRPr="00EA109B">
        <w:rPr>
          <w:rFonts w:eastAsia="Times New Roman" w:cs="Times New Roman"/>
          <w:b/>
          <w:bCs/>
          <w:color w:val="000000"/>
          <w:sz w:val="21"/>
          <w:szCs w:val="21"/>
          <w:lang w:eastAsia="hu-HU"/>
        </w:rPr>
        <w:t>Az</w:t>
      </w:r>
      <w:proofErr w:type="gramEnd"/>
      <w:r w:rsidRPr="00EA109B">
        <w:rPr>
          <w:rFonts w:eastAsia="Times New Roman" w:cs="Times New Roman"/>
          <w:b/>
          <w:bCs/>
          <w:color w:val="000000"/>
          <w:sz w:val="21"/>
          <w:szCs w:val="21"/>
          <w:lang w:eastAsia="hu-HU"/>
        </w:rPr>
        <w:t xml:space="preserve"> </w:t>
      </w:r>
      <w:proofErr w:type="gramStart"/>
      <w:r w:rsidRPr="00EA109B">
        <w:rPr>
          <w:rFonts w:eastAsia="Times New Roman" w:cs="Times New Roman"/>
          <w:b/>
          <w:bCs/>
          <w:color w:val="000000"/>
          <w:sz w:val="21"/>
          <w:szCs w:val="21"/>
          <w:lang w:eastAsia="hu-HU"/>
        </w:rPr>
        <w:t>elhalt családi állapotát igazoló okiratok: </w:t>
      </w:r>
      <w:r w:rsidRPr="00EA109B">
        <w:rPr>
          <w:rFonts w:eastAsia="Times New Roman" w:cs="Times New Roman"/>
          <w:b/>
          <w:bCs/>
          <w:color w:val="000000"/>
          <w:sz w:val="21"/>
          <w:szCs w:val="21"/>
          <w:lang w:eastAsia="hu-HU"/>
        </w:rPr>
        <w:br/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Az elhalt házassági anyakönyvi kivonata (ha az elhalt családi állapota házas, és az a bejelentő rendelkezésére áll)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br/>
        <w:t>Az elhalt házastársának halotti anyakönyvi kivonata (ha az elhalt családi állapota özvegy, és az a bejelentő rendelkezésére áll)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br/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br/>
        <w:t>Jogerős bírósági ítélet vagy a házasság megszűnésének tényét is igazoló házassági anyakönyvi kivonat (ha az elhalt családi állapota elvált, s az a bejelentő rendelkezésére áll)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br/>
        <w:t>A  volt bejegyzett élettárs halotti anyakönyvi okirata, vagy a bejegyzett élettárs halálát megjegyzésként tartalmazó, a bejegyzett élettársi</w:t>
      </w:r>
      <w:proofErr w:type="gramEnd"/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 xml:space="preserve"> </w:t>
      </w:r>
      <w:proofErr w:type="gramStart"/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 xml:space="preserve">kapcsolatok anyakönyvéből kiállított anyakönyvi okirat (ha az elhalt 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lastRenderedPageBreak/>
        <w:t>családi állapota özvegy bejegyzett élettárs, vagy bejegyzett élettárs)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br/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br/>
        <w:t>A bejegyzett élettársi kapcsolat megszüntetését igazoló jogerős közjegyzői végzés, vagy annak felbontását vagy érvénytelenné nyilvánítását igazoló jogerős bírósági vagy hatósági határozat, vagy az e tényt tartalmazó, a bejegyzett élettársi kapcsolatok anyakönyvéből kiállított anyakönyvi okirat (ha az elhalt családi állapota elvált bejegyzett élettárs, vagy bejegyzett élettársi kapcsolata megszűnt.) 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br/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br/>
        <w:t>Bevándorolt, letelepedett, vagy menekült státussal rendelkező</w:t>
      </w:r>
      <w:proofErr w:type="gramEnd"/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 xml:space="preserve"> </w:t>
      </w:r>
      <w:proofErr w:type="gramStart"/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elhalt</w:t>
      </w:r>
      <w:proofErr w:type="gramEnd"/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 xml:space="preserve"> személy családi állapotát igazoló okirata hitelesített magyar nyelvű fordításban. (házassági anyakönyvi kivonat /ha az elhalt családi állapota házas/, elhalt házastárs halotti anyakönyvi kivonata /ha az elhalt családi állapota özvegy/, jogerős bírósági határozat (ha az elhalt családi állapota elvált), illetve nőtlen, hajadon családi állapotot igazoló okirat)</w:t>
      </w:r>
    </w:p>
    <w:p w:rsidR="00EA109B" w:rsidRPr="00EA109B" w:rsidRDefault="00EA109B" w:rsidP="00EA109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EA109B">
        <w:rPr>
          <w:rFonts w:eastAsia="Times New Roman" w:cs="Times New Roman"/>
          <w:b/>
          <w:bCs/>
          <w:color w:val="000000"/>
          <w:sz w:val="21"/>
          <w:szCs w:val="21"/>
          <w:lang w:eastAsia="hu-HU"/>
        </w:rPr>
        <w:t>Figyelem! Csak az Országos Fordító –és Fordításhitelesítő Iroda (1062 Budapest, Bajza utca 52.</w:t>
      </w:r>
      <w:hyperlink r:id="rId8" w:tgtFrame="_blank" w:history="1">
        <w:r w:rsidRPr="00EA109B">
          <w:rPr>
            <w:rFonts w:eastAsia="Times New Roman" w:cs="Times New Roman"/>
            <w:color w:val="2B6C88"/>
            <w:sz w:val="21"/>
            <w:szCs w:val="21"/>
            <w:u w:val="single"/>
            <w:lang w:eastAsia="hu-HU"/>
          </w:rPr>
          <w:t>http://www.offi.hu/</w:t>
        </w:r>
      </w:hyperlink>
      <w:r w:rsidRPr="00EA109B">
        <w:rPr>
          <w:rFonts w:eastAsia="Times New Roman" w:cs="Times New Roman"/>
          <w:b/>
          <w:bCs/>
          <w:color w:val="000000"/>
          <w:sz w:val="21"/>
          <w:szCs w:val="21"/>
          <w:lang w:eastAsia="hu-HU"/>
        </w:rPr>
        <w:t>) fordítása fogadható el!</w:t>
      </w:r>
    </w:p>
    <w:p w:rsidR="00EA109B" w:rsidRPr="00EA109B" w:rsidRDefault="00EA109B" w:rsidP="00EA109B">
      <w:pPr>
        <w:shd w:val="clear" w:color="auto" w:fill="FFFFFF"/>
        <w:spacing w:before="60"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EA109B">
        <w:rPr>
          <w:rFonts w:eastAsia="Times New Roman" w:cs="Times New Roman"/>
          <w:b/>
          <w:bCs/>
          <w:color w:val="000000"/>
          <w:sz w:val="21"/>
          <w:szCs w:val="21"/>
          <w:lang w:eastAsia="hu-HU"/>
        </w:rPr>
        <w:t>Egyéb fontos tudnivalók:</w:t>
      </w:r>
    </w:p>
    <w:p w:rsidR="00EA109B" w:rsidRPr="00EA109B" w:rsidRDefault="00EA109B" w:rsidP="00EA109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 xml:space="preserve">Amennyiben a szükséges anyakönyvi kivonat nem áll a bejelentő rendelkezésére, azt  </w:t>
      </w:r>
      <w:r w:rsidR="00086FA0" w:rsidRPr="002134AE">
        <w:rPr>
          <w:rFonts w:eastAsia="Times New Roman" w:cs="Times New Roman"/>
          <w:color w:val="000000"/>
          <w:sz w:val="21"/>
          <w:szCs w:val="21"/>
          <w:lang w:eastAsia="hu-HU"/>
        </w:rPr>
        <w:t xml:space="preserve">bármely 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 xml:space="preserve">anyakönyvvezetőtől,  illetve külföldön történt anyakönyvi eseményt követő hazai anyakönyvezés esetén </w:t>
      </w:r>
      <w:r w:rsidR="00626F3A" w:rsidRPr="002134AE">
        <w:rPr>
          <w:rFonts w:eastAsia="Times New Roman" w:cs="Times New Roman"/>
          <w:color w:val="000000"/>
          <w:sz w:val="21"/>
          <w:szCs w:val="21"/>
          <w:lang w:eastAsia="hu-HU"/>
        </w:rPr>
        <w:t xml:space="preserve">első ízben </w:t>
      </w:r>
      <w:proofErr w:type="gramStart"/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 xml:space="preserve">a  </w:t>
      </w:r>
      <w:r w:rsidR="00626F3A" w:rsidRPr="002134AE">
        <w:rPr>
          <w:rFonts w:eastAsia="Times New Roman" w:cs="Times New Roman"/>
          <w:color w:val="000000"/>
          <w:sz w:val="21"/>
          <w:szCs w:val="21"/>
          <w:lang w:eastAsia="hu-HU"/>
        </w:rPr>
        <w:t>Hazai</w:t>
      </w:r>
      <w:proofErr w:type="gramEnd"/>
      <w:r w:rsidR="00626F3A" w:rsidRPr="002134AE">
        <w:rPr>
          <w:rFonts w:eastAsia="Times New Roman" w:cs="Times New Roman"/>
          <w:color w:val="000000"/>
          <w:sz w:val="21"/>
          <w:szCs w:val="21"/>
          <w:lang w:eastAsia="hu-HU"/>
        </w:rPr>
        <w:t xml:space="preserve"> Anyakönyvtől, majd </w:t>
      </w:r>
      <w:proofErr w:type="spellStart"/>
      <w:r w:rsidR="00626F3A" w:rsidRPr="002134AE">
        <w:rPr>
          <w:rFonts w:eastAsia="Times New Roman" w:cs="Times New Roman"/>
          <w:color w:val="000000"/>
          <w:sz w:val="21"/>
          <w:szCs w:val="21"/>
          <w:lang w:eastAsia="hu-HU"/>
        </w:rPr>
        <w:t>EAK-on</w:t>
      </w:r>
      <w:proofErr w:type="spellEnd"/>
      <w:r w:rsidR="00626F3A" w:rsidRPr="002134AE">
        <w:rPr>
          <w:rFonts w:eastAsia="Times New Roman" w:cs="Times New Roman"/>
          <w:color w:val="000000"/>
          <w:sz w:val="21"/>
          <w:szCs w:val="21"/>
          <w:lang w:eastAsia="hu-HU"/>
        </w:rPr>
        <w:t xml:space="preserve"> már szereplő eseményről bármely anyakönyvvezetőnél 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illetékmentesen szerezhető be.</w:t>
      </w:r>
      <w:r w:rsidR="00086FA0" w:rsidRPr="002134AE">
        <w:rPr>
          <w:rFonts w:eastAsia="Times New Roman" w:cs="Times New Roman"/>
          <w:color w:val="000000"/>
          <w:sz w:val="21"/>
          <w:szCs w:val="21"/>
          <w:lang w:eastAsia="hu-HU"/>
        </w:rPr>
        <w:t xml:space="preserve"> </w:t>
      </w:r>
    </w:p>
    <w:p w:rsidR="00EA109B" w:rsidRPr="00EA109B" w:rsidRDefault="00EA109B" w:rsidP="00EA109B">
      <w:pPr>
        <w:shd w:val="clear" w:color="auto" w:fill="FFFFFF"/>
        <w:spacing w:before="60"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 </w:t>
      </w:r>
    </w:p>
    <w:p w:rsidR="00EA109B" w:rsidRPr="00EA109B" w:rsidRDefault="00EA109B" w:rsidP="00EA109B">
      <w:pPr>
        <w:shd w:val="clear" w:color="auto" w:fill="FFFFFF"/>
        <w:spacing w:after="0" w:line="240" w:lineRule="auto"/>
        <w:jc w:val="both"/>
        <w:outlineLvl w:val="1"/>
        <w:rPr>
          <w:rFonts w:eastAsia="Times New Roman" w:cs="Tahoma"/>
          <w:color w:val="2B6C88"/>
          <w:sz w:val="47"/>
          <w:szCs w:val="47"/>
          <w:lang w:eastAsia="hu-HU"/>
        </w:rPr>
      </w:pPr>
      <w:r w:rsidRPr="00EA109B">
        <w:rPr>
          <w:rFonts w:eastAsia="Times New Roman" w:cs="Tahoma"/>
          <w:color w:val="2B6C88"/>
          <w:sz w:val="47"/>
          <w:szCs w:val="47"/>
          <w:lang w:eastAsia="hu-HU"/>
        </w:rPr>
        <w:t>Házasságkötési szándék bejelentése</w:t>
      </w:r>
    </w:p>
    <w:p w:rsidR="00987571" w:rsidRPr="00987571" w:rsidRDefault="00987571" w:rsidP="000F6C51">
      <w:pPr>
        <w:shd w:val="clear" w:color="auto" w:fill="FFFFFF"/>
        <w:spacing w:before="60" w:after="0" w:line="240" w:lineRule="auto"/>
        <w:jc w:val="both"/>
        <w:rPr>
          <w:rFonts w:eastAsia="Times New Roman" w:cs="Times New Roman"/>
          <w:b/>
          <w:color w:val="000000"/>
          <w:sz w:val="21"/>
          <w:szCs w:val="21"/>
          <w:lang w:eastAsia="hu-HU"/>
        </w:rPr>
      </w:pPr>
      <w:r w:rsidRPr="00987571">
        <w:rPr>
          <w:rFonts w:eastAsia="Times New Roman" w:cs="Times New Roman"/>
          <w:b/>
          <w:color w:val="000000"/>
          <w:sz w:val="21"/>
          <w:szCs w:val="21"/>
          <w:lang w:eastAsia="hu-HU"/>
        </w:rPr>
        <w:t>Bejelentkezési törvényi kötelezettség:</w:t>
      </w:r>
    </w:p>
    <w:p w:rsidR="000F6C51" w:rsidRPr="00EA109B" w:rsidRDefault="000F6C51" w:rsidP="000F6C51">
      <w:pPr>
        <w:shd w:val="clear" w:color="auto" w:fill="FFFFFF"/>
        <w:spacing w:before="60"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Munkaidőn</w:t>
      </w:r>
      <w:r w:rsidRPr="002134AE">
        <w:rPr>
          <w:rFonts w:eastAsia="Times New Roman" w:cs="Times New Roman"/>
          <w:color w:val="000000"/>
          <w:sz w:val="21"/>
          <w:szCs w:val="21"/>
          <w:lang w:eastAsia="hu-HU"/>
        </w:rPr>
        <w:t xml:space="preserve"> belül és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 xml:space="preserve"> kívül </w:t>
      </w:r>
      <w:r w:rsidRPr="002134AE">
        <w:rPr>
          <w:rFonts w:eastAsia="Times New Roman" w:cs="Times New Roman"/>
          <w:color w:val="000000"/>
          <w:sz w:val="21"/>
          <w:szCs w:val="21"/>
          <w:lang w:eastAsia="hu-HU"/>
        </w:rPr>
        <w:t xml:space="preserve">is, a 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 xml:space="preserve">hivatali helyiségben valamint hivatali helyiségen kívül </w:t>
      </w:r>
      <w:r w:rsidRPr="002134AE">
        <w:rPr>
          <w:rFonts w:eastAsia="Times New Roman" w:cs="Times New Roman"/>
          <w:color w:val="000000"/>
          <w:sz w:val="21"/>
          <w:szCs w:val="21"/>
          <w:lang w:eastAsia="hu-HU"/>
        </w:rPr>
        <w:t xml:space="preserve">is 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az</w:t>
      </w:r>
      <w:r w:rsidRPr="002134AE">
        <w:rPr>
          <w:rFonts w:eastAsia="Times New Roman" w:cs="Times New Roman"/>
          <w:color w:val="000000"/>
          <w:sz w:val="21"/>
          <w:szCs w:val="21"/>
          <w:lang w:eastAsia="hu-HU"/>
        </w:rPr>
        <w:t xml:space="preserve"> anyakönyvvezetővel megbeszélt, </w:t>
      </w:r>
      <w:r w:rsidRPr="00F11FAC">
        <w:rPr>
          <w:rFonts w:eastAsia="Times New Roman" w:cs="Times New Roman"/>
          <w:b/>
          <w:color w:val="000000"/>
          <w:sz w:val="21"/>
          <w:szCs w:val="21"/>
          <w:u w:val="single"/>
          <w:lang w:eastAsia="hu-HU"/>
        </w:rPr>
        <w:t>előre egyeztetett</w:t>
      </w:r>
      <w:r w:rsidRPr="002134AE">
        <w:rPr>
          <w:rFonts w:eastAsia="Times New Roman" w:cs="Times New Roman"/>
          <w:color w:val="000000"/>
          <w:sz w:val="21"/>
          <w:szCs w:val="21"/>
          <w:lang w:eastAsia="hu-HU"/>
        </w:rPr>
        <w:t xml:space="preserve"> időpontban köthető házasság. </w:t>
      </w:r>
    </w:p>
    <w:p w:rsidR="00EA109B" w:rsidRPr="00EA109B" w:rsidRDefault="00EA109B" w:rsidP="00341373">
      <w:pPr>
        <w:shd w:val="clear" w:color="auto" w:fill="FFFFFF"/>
        <w:spacing w:before="60" w:after="0" w:line="240" w:lineRule="auto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Hazánkban házasságkötés akkor jön létre, ha  az együttesen jelenlévő házasulók az anyakönyvvezető előtt  kijelentik, hogy egymással házasságot kötnek.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br/>
        <w:t>A magyar polgári törvény alapján a házasságkötés csak az anyakönyvvezető előtt lehet érvényes, melyet egy férfi és egy nő köthet egymással.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br/>
        <w:t>Házasságkötési szándékukat a házasulók az ország bármelyik települési önkormányzat polgármesteri hivatalának anyakönyvvezetője előtt bejelenthetik. A házasulók személyes megjelenése kötelező, melynek során igazolni kell személyazonosságukat és állampolgárságukat, a tervezett házasságkötés törvényes feltételeit és az anyakönyvvezető által feltett kérdésekre vonatkozóan nyilatkozatokat kell tenniük.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br/>
        <w:t>A házasságkötési szándék bejelentéséről, a bemutatott okiratokról és egyéb nyilatkozatokról az anyakönyvvezető jegyzőkönyvet készít.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br/>
        <w:t>A házasságkötés legkorábban a bejelentéstől számított 31. napra tűzhető ki,</w:t>
      </w:r>
      <w:r w:rsidR="00086FA0" w:rsidRPr="002134AE">
        <w:rPr>
          <w:rFonts w:eastAsia="Times New Roman" w:cs="Times New Roman"/>
          <w:color w:val="000000"/>
          <w:sz w:val="21"/>
          <w:szCs w:val="21"/>
          <w:lang w:eastAsia="hu-HU"/>
        </w:rPr>
        <w:t xml:space="preserve"> 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ugyanakkor a jegyzőkönyv a felvételtől számított egy évig érvényes. Amennyiben egy éven belül a házasságkötésre nem kerül sor, de a szándék továbbra is fennáll, a házasulóknak azt újból be kell jelenteni. 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br/>
        <w:t xml:space="preserve">A házasságkötési eljárás – beleértve az első ízben kiállításra kerülő házassági anyakönyvi kivonatot is – illetékmentes. </w:t>
      </w:r>
      <w:r w:rsidR="00086FA0" w:rsidRPr="002134AE">
        <w:rPr>
          <w:rFonts w:eastAsia="Times New Roman" w:cs="Times New Roman"/>
          <w:color w:val="000000"/>
          <w:sz w:val="21"/>
          <w:szCs w:val="21"/>
          <w:lang w:eastAsia="hu-HU"/>
        </w:rPr>
        <w:t xml:space="preserve">Telki Községi 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 xml:space="preserve">Polgármesteri Hivatal </w:t>
      </w:r>
      <w:r w:rsidR="00086FA0" w:rsidRPr="002134AE">
        <w:rPr>
          <w:rFonts w:eastAsia="Times New Roman" w:cs="Times New Roman"/>
          <w:color w:val="000000"/>
          <w:sz w:val="21"/>
          <w:szCs w:val="21"/>
          <w:lang w:eastAsia="hu-HU"/>
        </w:rPr>
        <w:t xml:space="preserve">a Petőfi u.1. </w:t>
      </w:r>
      <w:proofErr w:type="gramStart"/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szám</w:t>
      </w:r>
      <w:proofErr w:type="gramEnd"/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 xml:space="preserve"> alatti </w:t>
      </w:r>
      <w:r w:rsidR="00987571">
        <w:rPr>
          <w:rFonts w:eastAsia="Times New Roman" w:cs="Times New Roman"/>
          <w:color w:val="000000"/>
          <w:sz w:val="21"/>
          <w:szCs w:val="21"/>
          <w:lang w:eastAsia="hu-HU"/>
        </w:rPr>
        <w:t>hivatali helyiségeiben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 xml:space="preserve"> biztosítja a házasságkötések</w:t>
      </w:r>
      <w:r w:rsidR="00086FA0" w:rsidRPr="002134AE">
        <w:rPr>
          <w:rFonts w:eastAsia="Times New Roman" w:cs="Times New Roman"/>
          <w:color w:val="000000"/>
          <w:sz w:val="21"/>
          <w:szCs w:val="21"/>
          <w:lang w:eastAsia="hu-HU"/>
        </w:rPr>
        <w:t xml:space="preserve"> 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lebonyolítását.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br/>
      </w:r>
    </w:p>
    <w:p w:rsidR="00EA109B" w:rsidRPr="00EA109B" w:rsidRDefault="00EA109B" w:rsidP="00EA109B">
      <w:pPr>
        <w:shd w:val="clear" w:color="auto" w:fill="FFFFFF"/>
        <w:spacing w:before="60"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EA109B">
        <w:rPr>
          <w:rFonts w:eastAsia="Times New Roman" w:cs="Times New Roman"/>
          <w:b/>
          <w:bCs/>
          <w:color w:val="000000"/>
          <w:sz w:val="21"/>
          <w:szCs w:val="21"/>
          <w:lang w:eastAsia="hu-HU"/>
        </w:rPr>
        <w:t>Szükséges okiratok:</w:t>
      </w:r>
    </w:p>
    <w:p w:rsidR="00EA109B" w:rsidRPr="00EA109B" w:rsidRDefault="00EA109B" w:rsidP="00EA109B">
      <w:pPr>
        <w:shd w:val="clear" w:color="auto" w:fill="FFFFFF"/>
        <w:spacing w:before="60"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 A házasulók érvényes személyazonosító igazolványa vagy útlevele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br/>
        <w:t>a házasulók személyi azonosítót és lakcímet igazoló hatósági bizonyítványa (lakcímkártya)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br/>
        <w:t>házasulók születési anyakönyvi kivonata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br/>
        <w:t>a házasulandók családi állapotának igazolása céljából: elvált családi állapot esetén az utolsó megszűnt házasság felbontását, vagy érvénytelenné nyilvánítását tartalmazó házassági anyakönyvi okirat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br/>
        <w:t xml:space="preserve">özvegy családi állapot estén a volt házastárs halotti anyakönyvi kivonata, vagy a házastárs halálát megjegyzésként tartalmazó házassági anyakönyvi kivonat. </w:t>
      </w:r>
      <w:proofErr w:type="gramStart"/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Vagy a házastárs holtnak nyilvánító, illetőleg halál tényét megállapító jogerős bírói határozatot tartalmazó házassági anyakönyvi okirat kell bemutatni.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br/>
        <w:t xml:space="preserve">elvált bejegyzett élettárs vagy bejegyzett élettársi kapcsolata megszűnt családi állapot esetén: a bejegyzett élettársi kapcsolat létrejöttét igazoló anyakönyvi kivonat vagy közjegyzői végzés, vagy bírósági határozat a 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lastRenderedPageBreak/>
        <w:t>bejegyzett élettársi kapcsolat megszűnéséről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br/>
        <w:t>özvegy bejegyzett élettárs családi állapot esetén: a volt bejegyzett élettárs halotti anyakönyvi okirata, vagy a bejegyzett élettárs halálát megjegyzésként tartalmazó a bejegyzett élettársi</w:t>
      </w:r>
      <w:proofErr w:type="gramEnd"/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 xml:space="preserve"> </w:t>
      </w:r>
      <w:proofErr w:type="gramStart"/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kapcsolatok</w:t>
      </w:r>
      <w:proofErr w:type="gramEnd"/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 xml:space="preserve"> anyakönyvéből kiállított anyakönyvi okirat kell bemutatni.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br/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br/>
      </w:r>
      <w:r w:rsidRPr="00EA109B">
        <w:rPr>
          <w:rFonts w:eastAsia="Times New Roman" w:cs="Times New Roman"/>
          <w:b/>
          <w:bCs/>
          <w:color w:val="000000"/>
          <w:sz w:val="21"/>
          <w:szCs w:val="21"/>
          <w:lang w:eastAsia="hu-HU"/>
        </w:rPr>
        <w:t>külföldi állampolgárok esetében:</w:t>
      </w:r>
      <w:r w:rsidRPr="00EA109B">
        <w:rPr>
          <w:rFonts w:eastAsia="Times New Roman" w:cs="Times New Roman"/>
          <w:b/>
          <w:bCs/>
          <w:color w:val="000000"/>
          <w:sz w:val="21"/>
          <w:szCs w:val="21"/>
          <w:lang w:eastAsia="hu-HU"/>
        </w:rPr>
        <w:br/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tanúsítvány: mely tartalmazza a nem magyar állampolgárságú házasuló természetes személyazonosító adatait, nemét, lakcímét, családi állapotát,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br/>
        <w:t>állampolgárságát, és azt a tényt, hogy személyes joga szerint a tervezett házasságkötésének törvényes akadálya nincs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br/>
        <w:t>amennyiben a tanúsítvány nem magyar nyelven került kiállításra, úgy azt hitelesített magyar nyelvű fordításban kell bemutatni.</w:t>
      </w:r>
    </w:p>
    <w:p w:rsidR="00EA109B" w:rsidRPr="00EA109B" w:rsidRDefault="00EA109B" w:rsidP="00EA109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EA109B">
        <w:rPr>
          <w:rFonts w:eastAsia="Times New Roman" w:cs="Times New Roman"/>
          <w:b/>
          <w:bCs/>
          <w:color w:val="000000"/>
          <w:sz w:val="21"/>
          <w:szCs w:val="21"/>
          <w:lang w:eastAsia="hu-HU"/>
        </w:rPr>
        <w:t>Figyelem: A fordítás csak akkor tekinthető hitelesnek, ha azt az Országot Fordító- és Fordításhitelesítő Iroda (1062 Budapest, Bajza utca 52. </w:t>
      </w:r>
      <w:hyperlink r:id="rId9" w:tgtFrame="_blank" w:history="1">
        <w:r w:rsidRPr="00EA109B">
          <w:rPr>
            <w:rFonts w:eastAsia="Times New Roman" w:cs="Times New Roman"/>
            <w:color w:val="2B6C88"/>
            <w:sz w:val="21"/>
            <w:szCs w:val="21"/>
            <w:u w:val="single"/>
            <w:lang w:eastAsia="hu-HU"/>
          </w:rPr>
          <w:t>http://www.offi.hu/</w:t>
        </w:r>
      </w:hyperlink>
      <w:r w:rsidRPr="00EA109B">
        <w:rPr>
          <w:rFonts w:eastAsia="Times New Roman" w:cs="Times New Roman"/>
          <w:b/>
          <w:bCs/>
          <w:color w:val="000000"/>
          <w:sz w:val="21"/>
          <w:szCs w:val="21"/>
          <w:lang w:eastAsia="hu-HU"/>
        </w:rPr>
        <w:t>), vagy az illetékes konzul fordította és hitelesítette</w:t>
      </w:r>
      <w:r w:rsidR="00693A27" w:rsidRPr="002134AE">
        <w:rPr>
          <w:rFonts w:eastAsia="Times New Roman" w:cs="Times New Roman"/>
          <w:b/>
          <w:bCs/>
          <w:color w:val="000000"/>
          <w:sz w:val="21"/>
          <w:szCs w:val="21"/>
          <w:lang w:eastAsia="hu-HU"/>
        </w:rPr>
        <w:t>!</w:t>
      </w:r>
      <w:r w:rsidRPr="00EA109B">
        <w:rPr>
          <w:rFonts w:eastAsia="Times New Roman" w:cs="Times New Roman"/>
          <w:b/>
          <w:bCs/>
          <w:color w:val="000000"/>
          <w:sz w:val="21"/>
          <w:szCs w:val="21"/>
          <w:lang w:eastAsia="hu-HU"/>
        </w:rPr>
        <w:br/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 xml:space="preserve">A külföldi okiratok elfogadhatóságát  vizsgálni kell a </w:t>
      </w:r>
      <w:proofErr w:type="spellStart"/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Ket</w:t>
      </w:r>
      <w:proofErr w:type="spellEnd"/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 xml:space="preserve">. 52. § szabályai szerint, </w:t>
      </w:r>
      <w:r w:rsidR="00693A27" w:rsidRPr="002134AE">
        <w:rPr>
          <w:rFonts w:eastAsia="Times New Roman" w:cs="Times New Roman"/>
          <w:color w:val="000000"/>
          <w:sz w:val="21"/>
          <w:szCs w:val="21"/>
          <w:lang w:eastAsia="hu-HU"/>
        </w:rPr>
        <w:t xml:space="preserve">és mivel minden ügy egyedi, 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 xml:space="preserve">ezért további diplomáciai felülhitelesítésre, vagy </w:t>
      </w:r>
      <w:proofErr w:type="spellStart"/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apostille</w:t>
      </w:r>
      <w:proofErr w:type="spellEnd"/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 xml:space="preserve"> bélyegző lenyomatokra lehet szükség.</w:t>
      </w:r>
    </w:p>
    <w:p w:rsidR="002B1938" w:rsidRPr="002134AE" w:rsidRDefault="002B1938" w:rsidP="00EA109B">
      <w:pPr>
        <w:shd w:val="clear" w:color="auto" w:fill="FFFFFF"/>
        <w:spacing w:before="60" w:after="0" w:line="240" w:lineRule="auto"/>
        <w:jc w:val="both"/>
        <w:rPr>
          <w:rFonts w:eastAsia="Times New Roman" w:cs="Times New Roman"/>
          <w:b/>
          <w:color w:val="000000"/>
          <w:sz w:val="21"/>
          <w:szCs w:val="21"/>
          <w:u w:val="single"/>
          <w:lang w:eastAsia="hu-HU"/>
        </w:rPr>
      </w:pPr>
      <w:r w:rsidRPr="002134AE">
        <w:rPr>
          <w:rFonts w:eastAsia="Times New Roman" w:cs="Times New Roman"/>
          <w:b/>
          <w:color w:val="000000"/>
          <w:sz w:val="21"/>
          <w:szCs w:val="21"/>
          <w:u w:val="single"/>
          <w:lang w:eastAsia="hu-HU"/>
        </w:rPr>
        <w:t xml:space="preserve">Figyelem! </w:t>
      </w:r>
    </w:p>
    <w:p w:rsidR="00EA109B" w:rsidRPr="00EA109B" w:rsidRDefault="00EA109B" w:rsidP="00EA109B">
      <w:pPr>
        <w:shd w:val="clear" w:color="auto" w:fill="FFFFFF"/>
        <w:spacing w:before="60"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EA109B">
        <w:rPr>
          <w:rFonts w:eastAsia="Times New Roman" w:cs="Times New Roman"/>
          <w:b/>
          <w:color w:val="000000"/>
          <w:sz w:val="21"/>
          <w:szCs w:val="21"/>
          <w:u w:val="single"/>
          <w:lang w:eastAsia="hu-HU"/>
        </w:rPr>
        <w:t>Külföldi házasuló esetén,</w:t>
      </w:r>
      <w:r w:rsidR="002B1938" w:rsidRPr="002134AE">
        <w:rPr>
          <w:rFonts w:eastAsia="Times New Roman" w:cs="Times New Roman"/>
          <w:color w:val="000000"/>
          <w:sz w:val="21"/>
          <w:szCs w:val="21"/>
          <w:lang w:eastAsia="hu-HU"/>
        </w:rPr>
        <w:t xml:space="preserve"> 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az általa benyújtott igazolásokat a Pest Megyei kormányhivatal Anyakönyvi felügyelőjéhez fel kell terjeszteni a külföldi okirato</w:t>
      </w:r>
      <w:r w:rsidR="002B1938" w:rsidRPr="002134AE">
        <w:rPr>
          <w:rFonts w:eastAsia="Times New Roman" w:cs="Times New Roman"/>
          <w:color w:val="000000"/>
          <w:sz w:val="21"/>
          <w:szCs w:val="21"/>
          <w:lang w:eastAsia="hu-HU"/>
        </w:rPr>
        <w:t>k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 xml:space="preserve"> elfogadhatóság</w:t>
      </w:r>
      <w:r w:rsidR="002B1938" w:rsidRPr="002134AE">
        <w:rPr>
          <w:rFonts w:eastAsia="Times New Roman" w:cs="Times New Roman"/>
          <w:color w:val="000000"/>
          <w:sz w:val="21"/>
          <w:szCs w:val="21"/>
          <w:lang w:eastAsia="hu-HU"/>
        </w:rPr>
        <w:t xml:space="preserve">ának vizsgálata 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végett.</w:t>
      </w:r>
      <w:r w:rsidR="002B1938" w:rsidRPr="002134AE">
        <w:rPr>
          <w:rFonts w:eastAsia="Times New Roman" w:cs="Times New Roman"/>
          <w:color w:val="000000"/>
          <w:sz w:val="21"/>
          <w:szCs w:val="21"/>
          <w:lang w:eastAsia="hu-HU"/>
        </w:rPr>
        <w:t xml:space="preserve"> 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 xml:space="preserve">Az Anyakönyvi Hivatal </w:t>
      </w:r>
      <w:r w:rsidR="002B1938" w:rsidRPr="002134AE">
        <w:rPr>
          <w:rFonts w:eastAsia="Times New Roman" w:cs="Times New Roman"/>
          <w:color w:val="000000"/>
          <w:sz w:val="21"/>
          <w:szCs w:val="21"/>
          <w:lang w:eastAsia="hu-HU"/>
        </w:rPr>
        <w:t xml:space="preserve">ebben az esetben </w:t>
      </w:r>
      <w:r w:rsidR="002B1938" w:rsidRPr="002134AE">
        <w:rPr>
          <w:rFonts w:eastAsia="Times New Roman" w:cs="Times New Roman"/>
          <w:b/>
          <w:color w:val="000000"/>
          <w:sz w:val="21"/>
          <w:szCs w:val="21"/>
          <w:u w:val="single"/>
          <w:lang w:eastAsia="hu-HU"/>
        </w:rPr>
        <w:t xml:space="preserve">házasságkötési </w:t>
      </w:r>
      <w:r w:rsidRPr="00EA109B">
        <w:rPr>
          <w:rFonts w:eastAsia="Times New Roman" w:cs="Times New Roman"/>
          <w:b/>
          <w:color w:val="000000"/>
          <w:sz w:val="21"/>
          <w:szCs w:val="21"/>
          <w:u w:val="single"/>
          <w:lang w:eastAsia="hu-HU"/>
        </w:rPr>
        <w:t xml:space="preserve">időpontot csak az iratok visszaérkezése után </w:t>
      </w:r>
      <w:r w:rsidR="002B1938" w:rsidRPr="002134AE">
        <w:rPr>
          <w:rFonts w:eastAsia="Times New Roman" w:cs="Times New Roman"/>
          <w:b/>
          <w:color w:val="000000"/>
          <w:sz w:val="21"/>
          <w:szCs w:val="21"/>
          <w:u w:val="single"/>
          <w:lang w:eastAsia="hu-HU"/>
        </w:rPr>
        <w:t>tűzhet ki.</w:t>
      </w:r>
      <w:r w:rsidR="002B1938" w:rsidRPr="002134AE">
        <w:rPr>
          <w:rFonts w:eastAsia="Times New Roman" w:cs="Times New Roman"/>
          <w:b/>
          <w:color w:val="000000"/>
          <w:sz w:val="21"/>
          <w:szCs w:val="21"/>
          <w:lang w:eastAsia="hu-HU"/>
        </w:rPr>
        <w:t xml:space="preserve"> 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 xml:space="preserve">A </w:t>
      </w:r>
      <w:r w:rsidR="002B1938" w:rsidRPr="002134AE">
        <w:rPr>
          <w:rFonts w:eastAsia="Times New Roman" w:cs="Times New Roman"/>
          <w:color w:val="000000"/>
          <w:sz w:val="21"/>
          <w:szCs w:val="21"/>
          <w:lang w:eastAsia="hu-HU"/>
        </w:rPr>
        <w:t xml:space="preserve">30 napos várakozási időtartam tehát a 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visszaérkezés</w:t>
      </w:r>
      <w:r w:rsidR="002B1938" w:rsidRPr="002134AE">
        <w:rPr>
          <w:rFonts w:eastAsia="Times New Roman" w:cs="Times New Roman"/>
          <w:color w:val="000000"/>
          <w:sz w:val="21"/>
          <w:szCs w:val="21"/>
          <w:lang w:eastAsia="hu-HU"/>
        </w:rPr>
        <w:t xml:space="preserve">kor indul, és onnan 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számított 31-ik napon lehet a házasságot megkötni.</w:t>
      </w:r>
    </w:p>
    <w:p w:rsidR="00EA109B" w:rsidRPr="00EA109B" w:rsidRDefault="00EA109B" w:rsidP="00EA109B">
      <w:pPr>
        <w:shd w:val="clear" w:color="auto" w:fill="FFFFFF"/>
        <w:spacing w:before="60"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 xml:space="preserve">Amennyiben a külföldi házasuló nem érti és </w:t>
      </w:r>
      <w:r w:rsidR="002B1938" w:rsidRPr="002134AE">
        <w:rPr>
          <w:rFonts w:eastAsia="Times New Roman" w:cs="Times New Roman"/>
          <w:color w:val="000000"/>
          <w:sz w:val="21"/>
          <w:szCs w:val="21"/>
          <w:lang w:eastAsia="hu-HU"/>
        </w:rPr>
        <w:t>b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eszéli a magyar nyelvet, a házasságkötési eljárás minden fázisában tolmácsra van szükség. Tolmács nem lehet a házasuló maga, vagy a házasuló egyenes ágú rokona. A tolmácsnak a személyazonosságát igazolnia kell.</w:t>
      </w:r>
    </w:p>
    <w:p w:rsidR="00EA109B" w:rsidRPr="00EA109B" w:rsidRDefault="00EA109B" w:rsidP="00EA109B">
      <w:pPr>
        <w:shd w:val="clear" w:color="auto" w:fill="FFFFFF"/>
        <w:spacing w:before="60"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Ha magyar állampolgár külföldön kíván házasságot kötni, a külföldi hatóság anyakönyvvezetője ad tájékoztatást az eljárásról. 2013. március 1-től a Magyar Hatóság külföldi házasságkötéshez tanúsítványt nem állít ki.</w:t>
      </w:r>
    </w:p>
    <w:p w:rsidR="00341373" w:rsidRPr="00987571" w:rsidRDefault="00341373" w:rsidP="00341373">
      <w:pPr>
        <w:shd w:val="clear" w:color="auto" w:fill="FFFFFF"/>
        <w:spacing w:before="60" w:after="0" w:line="240" w:lineRule="auto"/>
        <w:rPr>
          <w:rFonts w:eastAsia="Times New Roman" w:cs="Times New Roman"/>
          <w:b/>
          <w:color w:val="000000"/>
          <w:sz w:val="21"/>
          <w:szCs w:val="21"/>
          <w:lang w:eastAsia="hu-HU"/>
        </w:rPr>
      </w:pPr>
      <w:r w:rsidRPr="00987571">
        <w:rPr>
          <w:rFonts w:eastAsia="Times New Roman" w:cs="Times New Roman"/>
          <w:b/>
          <w:color w:val="000000"/>
          <w:sz w:val="21"/>
          <w:szCs w:val="21"/>
          <w:lang w:eastAsia="hu-HU"/>
        </w:rPr>
        <w:t>Külső helyszíni házasságkötés:</w:t>
      </w:r>
    </w:p>
    <w:p w:rsidR="00341373" w:rsidRDefault="00341373" w:rsidP="00341373">
      <w:pPr>
        <w:shd w:val="clear" w:color="auto" w:fill="FFFFFF"/>
        <w:spacing w:before="60" w:after="0" w:line="240" w:lineRule="auto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Hivatali helyiségen kívüli házasságkötést a házasulók külön kérelme alapján</w:t>
      </w:r>
      <w:r>
        <w:rPr>
          <w:rFonts w:eastAsia="Times New Roman" w:cs="Times New Roman"/>
          <w:color w:val="000000"/>
          <w:sz w:val="21"/>
          <w:szCs w:val="21"/>
          <w:lang w:eastAsia="hu-HU"/>
        </w:rPr>
        <w:t xml:space="preserve">, a törvényi előírások házasulókra vonatkozó részének betartásával, 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a jegyző engedélyezi.</w:t>
      </w:r>
    </w:p>
    <w:p w:rsidR="007047D7" w:rsidRDefault="00341373" w:rsidP="007047D7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1"/>
          <w:szCs w:val="21"/>
          <w:lang w:eastAsia="hu-HU"/>
        </w:rPr>
      </w:pPr>
      <w:r>
        <w:rPr>
          <w:rFonts w:eastAsia="Times New Roman" w:cs="Times New Roman"/>
          <w:color w:val="000000"/>
          <w:sz w:val="21"/>
          <w:szCs w:val="21"/>
          <w:lang w:eastAsia="hu-HU"/>
        </w:rPr>
        <w:t>Telki községi anyakönyvvezető közreműködésével külső helyszíni házasságkötés kizárólag Telki Község közigazgatási határain belül lehetséges!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br/>
      </w:r>
    </w:p>
    <w:p w:rsidR="00341373" w:rsidRPr="00987571" w:rsidRDefault="00726937" w:rsidP="007047D7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1"/>
          <w:szCs w:val="21"/>
          <w:lang w:eastAsia="hu-HU"/>
        </w:rPr>
      </w:pPr>
      <w:r>
        <w:rPr>
          <w:rFonts w:eastAsia="Times New Roman" w:cs="Times New Roman"/>
          <w:b/>
          <w:color w:val="000000"/>
          <w:sz w:val="21"/>
          <w:szCs w:val="21"/>
          <w:lang w:eastAsia="hu-HU"/>
        </w:rPr>
        <w:t>Szolgáltatás, házasságkötések időpontjai</w:t>
      </w:r>
    </w:p>
    <w:p w:rsidR="007047D7" w:rsidRDefault="00341373" w:rsidP="007047D7">
      <w:pPr>
        <w:pStyle w:val="NormlWeb"/>
        <w:shd w:val="clear" w:color="auto" w:fill="FFFFFF"/>
        <w:spacing w:before="0" w:beforeAutospacing="0" w:after="120" w:afterAutospacing="0" w:line="300" w:lineRule="atLeast"/>
        <w:jc w:val="both"/>
        <w:rPr>
          <w:color w:val="000000"/>
          <w:sz w:val="21"/>
          <w:szCs w:val="21"/>
        </w:rPr>
      </w:pPr>
      <w:r w:rsidRPr="00EA109B">
        <w:rPr>
          <w:color w:val="000000"/>
          <w:sz w:val="21"/>
          <w:szCs w:val="21"/>
        </w:rPr>
        <w:t xml:space="preserve">A </w:t>
      </w:r>
      <w:r>
        <w:rPr>
          <w:color w:val="000000"/>
          <w:sz w:val="21"/>
          <w:szCs w:val="21"/>
        </w:rPr>
        <w:t xml:space="preserve">községben kialakult igények alapján a </w:t>
      </w:r>
      <w:r w:rsidRPr="00EA109B">
        <w:rPr>
          <w:color w:val="000000"/>
          <w:sz w:val="21"/>
          <w:szCs w:val="21"/>
        </w:rPr>
        <w:t>házasságkötési szertartások</w:t>
      </w:r>
      <w:r w:rsidRPr="002134AE">
        <w:rPr>
          <w:color w:val="000000"/>
          <w:sz w:val="21"/>
          <w:szCs w:val="21"/>
        </w:rPr>
        <w:t xml:space="preserve">on </w:t>
      </w:r>
      <w:r>
        <w:rPr>
          <w:color w:val="000000"/>
          <w:sz w:val="21"/>
          <w:szCs w:val="21"/>
        </w:rPr>
        <w:t xml:space="preserve">a </w:t>
      </w:r>
      <w:r w:rsidRPr="002134AE">
        <w:rPr>
          <w:color w:val="000000"/>
          <w:sz w:val="21"/>
          <w:szCs w:val="21"/>
        </w:rPr>
        <w:t xml:space="preserve">pezsgőzésen kívüli </w:t>
      </w:r>
      <w:r w:rsidRPr="00EA109B">
        <w:rPr>
          <w:color w:val="000000"/>
          <w:sz w:val="21"/>
          <w:szCs w:val="21"/>
        </w:rPr>
        <w:t xml:space="preserve">szolgáltatások </w:t>
      </w:r>
      <w:r w:rsidRPr="002134AE">
        <w:rPr>
          <w:color w:val="000000"/>
          <w:sz w:val="21"/>
          <w:szCs w:val="21"/>
        </w:rPr>
        <w:t>nem</w:t>
      </w:r>
      <w:r>
        <w:rPr>
          <w:color w:val="000000"/>
          <w:sz w:val="21"/>
          <w:szCs w:val="21"/>
        </w:rPr>
        <w:t xml:space="preserve"> állnak rendelkezésre.</w:t>
      </w:r>
      <w:r w:rsidRPr="002134AE">
        <w:rPr>
          <w:color w:val="000000"/>
          <w:sz w:val="21"/>
          <w:szCs w:val="21"/>
        </w:rPr>
        <w:t xml:space="preserve"> </w:t>
      </w:r>
    </w:p>
    <w:p w:rsidR="007047D7" w:rsidRDefault="003B56D2" w:rsidP="007047D7">
      <w:pPr>
        <w:pStyle w:val="NormlWeb"/>
        <w:shd w:val="clear" w:color="auto" w:fill="FFFFFF"/>
        <w:spacing w:before="0" w:beforeAutospacing="0" w:after="120" w:afterAutospacing="0" w:line="300" w:lineRule="atLeast"/>
        <w:jc w:val="both"/>
        <w:rPr>
          <w:sz w:val="22"/>
          <w:szCs w:val="22"/>
        </w:rPr>
      </w:pPr>
      <w:r w:rsidRPr="003B56D2">
        <w:rPr>
          <w:sz w:val="22"/>
          <w:szCs w:val="22"/>
        </w:rPr>
        <w:t>Hivatali munkaidőn kívül szertartás pénteki napokon 14 órától 16 óráig, szombati napokon 9 órától 18 óráig engedélyezhető.</w:t>
      </w:r>
      <w:r w:rsidR="007047D7">
        <w:rPr>
          <w:sz w:val="22"/>
          <w:szCs w:val="22"/>
        </w:rPr>
        <w:t xml:space="preserve"> </w:t>
      </w:r>
    </w:p>
    <w:p w:rsidR="007047D7" w:rsidRDefault="007047D7" w:rsidP="007047D7">
      <w:pPr>
        <w:shd w:val="clear" w:color="auto" w:fill="FFFFFF"/>
        <w:spacing w:before="60"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hu-HU"/>
        </w:rPr>
      </w:pPr>
      <w:r>
        <w:t>Hivatali munkaidőn belüli házasságkötésekre az egyéb hivatali feladatokkal és a helyiségek egyéb használatával összehangoltan, az anyakönyvvezetővel történő egyeztetés után az alábbi időpontokban kerülhet sor:</w:t>
      </w:r>
      <w:r w:rsidRPr="007047D7">
        <w:rPr>
          <w:rFonts w:eastAsia="Times New Roman" w:cs="Times New Roman"/>
          <w:color w:val="000000"/>
          <w:sz w:val="21"/>
          <w:szCs w:val="21"/>
          <w:lang w:eastAsia="hu-HU"/>
        </w:rPr>
        <w:t xml:space="preserve"> </w:t>
      </w:r>
      <w:r>
        <w:rPr>
          <w:rFonts w:eastAsia="Times New Roman" w:cs="Times New Roman"/>
          <w:color w:val="000000"/>
          <w:sz w:val="21"/>
          <w:szCs w:val="21"/>
          <w:lang w:eastAsia="hu-HU"/>
        </w:rPr>
        <w:t>Kedd</w:t>
      </w:r>
      <w:r>
        <w:rPr>
          <w:rFonts w:eastAsia="Times New Roman" w:cs="Times New Roman"/>
          <w:color w:val="000000"/>
          <w:sz w:val="21"/>
          <w:szCs w:val="21"/>
          <w:lang w:eastAsia="hu-HU"/>
        </w:rPr>
        <w:t xml:space="preserve"> </w:t>
      </w:r>
      <w:r>
        <w:rPr>
          <w:rFonts w:eastAsia="Times New Roman" w:cs="Times New Roman"/>
          <w:color w:val="000000"/>
          <w:sz w:val="21"/>
          <w:szCs w:val="21"/>
          <w:lang w:eastAsia="hu-HU"/>
        </w:rPr>
        <w:t>10-12 óráig és 14-15 óráig,</w:t>
      </w:r>
      <w:r>
        <w:rPr>
          <w:rFonts w:eastAsia="Times New Roman" w:cs="Times New Roman"/>
          <w:color w:val="000000"/>
          <w:sz w:val="21"/>
          <w:szCs w:val="21"/>
          <w:lang w:eastAsia="hu-HU"/>
        </w:rPr>
        <w:t xml:space="preserve"> c</w:t>
      </w:r>
      <w:r>
        <w:rPr>
          <w:rFonts w:eastAsia="Times New Roman" w:cs="Times New Roman"/>
          <w:color w:val="000000"/>
          <w:sz w:val="21"/>
          <w:szCs w:val="21"/>
          <w:lang w:eastAsia="hu-HU"/>
        </w:rPr>
        <w:t>sütörtök</w:t>
      </w:r>
      <w:r>
        <w:rPr>
          <w:rFonts w:eastAsia="Times New Roman" w:cs="Times New Roman"/>
          <w:color w:val="000000"/>
          <w:sz w:val="21"/>
          <w:szCs w:val="21"/>
          <w:lang w:eastAsia="hu-HU"/>
        </w:rPr>
        <w:t xml:space="preserve"> </w:t>
      </w:r>
      <w:r>
        <w:rPr>
          <w:rFonts w:eastAsia="Times New Roman" w:cs="Times New Roman"/>
          <w:color w:val="000000"/>
          <w:sz w:val="21"/>
          <w:szCs w:val="21"/>
          <w:lang w:eastAsia="hu-HU"/>
        </w:rPr>
        <w:t>10-12 óráig és 14-15 óráig,</w:t>
      </w:r>
      <w:r>
        <w:rPr>
          <w:rFonts w:eastAsia="Times New Roman" w:cs="Times New Roman"/>
          <w:color w:val="000000"/>
          <w:sz w:val="21"/>
          <w:szCs w:val="21"/>
          <w:lang w:eastAsia="hu-HU"/>
        </w:rPr>
        <w:t xml:space="preserve"> p</w:t>
      </w:r>
      <w:r>
        <w:rPr>
          <w:rFonts w:eastAsia="Times New Roman" w:cs="Times New Roman"/>
          <w:color w:val="000000"/>
          <w:sz w:val="21"/>
          <w:szCs w:val="21"/>
          <w:lang w:eastAsia="hu-HU"/>
        </w:rPr>
        <w:t>éntek 13-14 óráig.</w:t>
      </w:r>
    </w:p>
    <w:p w:rsidR="00341373" w:rsidRPr="00987571" w:rsidRDefault="00341373" w:rsidP="00341373">
      <w:pPr>
        <w:shd w:val="clear" w:color="auto" w:fill="FFFFFF"/>
        <w:spacing w:before="60" w:after="0" w:line="240" w:lineRule="auto"/>
        <w:rPr>
          <w:rFonts w:eastAsia="Times New Roman" w:cs="Times New Roman"/>
          <w:b/>
          <w:color w:val="000000"/>
          <w:sz w:val="21"/>
          <w:szCs w:val="21"/>
          <w:lang w:eastAsia="hu-HU"/>
        </w:rPr>
      </w:pPr>
      <w:r w:rsidRPr="00987571">
        <w:rPr>
          <w:rFonts w:eastAsia="Times New Roman" w:cs="Times New Roman"/>
          <w:b/>
          <w:color w:val="000000"/>
          <w:sz w:val="21"/>
          <w:szCs w:val="21"/>
          <w:lang w:eastAsia="hu-HU"/>
        </w:rPr>
        <w:t>Díjak:</w:t>
      </w:r>
    </w:p>
    <w:p w:rsidR="00341373" w:rsidRDefault="00341373" w:rsidP="00341373">
      <w:pPr>
        <w:shd w:val="clear" w:color="auto" w:fill="FFFFFF"/>
        <w:spacing w:before="60"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Az anyakönyvi események</w:t>
      </w:r>
      <w:r w:rsidRPr="002134AE">
        <w:rPr>
          <w:rFonts w:eastAsia="Times New Roman" w:cs="Times New Roman"/>
          <w:color w:val="000000"/>
          <w:sz w:val="21"/>
          <w:szCs w:val="21"/>
          <w:lang w:eastAsia="hu-HU"/>
        </w:rPr>
        <w:t xml:space="preserve"> </w:t>
      </w:r>
      <w:r w:rsidRPr="00987571">
        <w:rPr>
          <w:rFonts w:eastAsia="Times New Roman" w:cs="Times New Roman"/>
          <w:color w:val="000000"/>
          <w:sz w:val="21"/>
          <w:szCs w:val="21"/>
          <w:u w:val="single"/>
          <w:lang w:eastAsia="hu-HU"/>
        </w:rPr>
        <w:t xml:space="preserve">hivatali munkaidőn kívüli bonyolításáért az önkormányzat </w:t>
      </w:r>
      <w:proofErr w:type="gramStart"/>
      <w:r w:rsidRPr="00987571">
        <w:rPr>
          <w:rFonts w:eastAsia="Times New Roman" w:cs="Times New Roman"/>
          <w:color w:val="000000"/>
          <w:sz w:val="21"/>
          <w:szCs w:val="21"/>
          <w:u w:val="single"/>
          <w:lang w:eastAsia="hu-HU"/>
        </w:rPr>
        <w:t xml:space="preserve">részére </w:t>
      </w:r>
      <w:r w:rsidRPr="002134AE">
        <w:rPr>
          <w:rFonts w:eastAsia="Times New Roman" w:cs="Times New Roman"/>
          <w:color w:val="000000"/>
          <w:sz w:val="21"/>
          <w:szCs w:val="21"/>
          <w:lang w:eastAsia="hu-HU"/>
        </w:rPr>
        <w:t xml:space="preserve"> </w:t>
      </w:r>
      <w:r w:rsidRPr="00987571">
        <w:rPr>
          <w:rFonts w:eastAsia="Times New Roman" w:cs="Times New Roman"/>
          <w:color w:val="000000"/>
          <w:sz w:val="21"/>
          <w:szCs w:val="21"/>
          <w:u w:val="single"/>
          <w:lang w:eastAsia="hu-HU"/>
        </w:rPr>
        <w:t>többletszolgáltatási</w:t>
      </w:r>
      <w:proofErr w:type="gramEnd"/>
      <w:r w:rsidRPr="00987571">
        <w:rPr>
          <w:rFonts w:eastAsia="Times New Roman" w:cs="Times New Roman"/>
          <w:color w:val="000000"/>
          <w:sz w:val="21"/>
          <w:szCs w:val="21"/>
          <w:u w:val="single"/>
          <w:lang w:eastAsia="hu-HU"/>
        </w:rPr>
        <w:t xml:space="preserve"> díjat kell fizetni.</w:t>
      </w:r>
      <w:r w:rsidRPr="002134AE">
        <w:rPr>
          <w:rFonts w:eastAsia="Times New Roman" w:cs="Times New Roman"/>
          <w:color w:val="000000"/>
          <w:sz w:val="21"/>
          <w:szCs w:val="21"/>
          <w:lang w:eastAsia="hu-HU"/>
        </w:rPr>
        <w:t xml:space="preserve"> </w:t>
      </w:r>
    </w:p>
    <w:p w:rsidR="00341373" w:rsidRDefault="00341373" w:rsidP="00341373">
      <w:pPr>
        <w:shd w:val="clear" w:color="auto" w:fill="FFFFFF"/>
        <w:spacing w:before="60"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hu-HU"/>
        </w:rPr>
      </w:pPr>
      <w:r>
        <w:rPr>
          <w:rFonts w:eastAsia="Times New Roman" w:cs="Times New Roman"/>
          <w:color w:val="000000"/>
          <w:sz w:val="21"/>
          <w:szCs w:val="21"/>
          <w:lang w:eastAsia="hu-HU"/>
        </w:rPr>
        <w:t xml:space="preserve">Hivatali helyiségben munkaidőn túli házasságkötés díja: 15.000 forint +ÁFA, </w:t>
      </w:r>
    </w:p>
    <w:p w:rsidR="00F11FAC" w:rsidRDefault="00341373" w:rsidP="00341373">
      <w:pPr>
        <w:shd w:val="clear" w:color="auto" w:fill="FFFFFF"/>
        <w:spacing w:before="60"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hu-HU"/>
        </w:rPr>
      </w:pPr>
      <w:r>
        <w:rPr>
          <w:rFonts w:eastAsia="Times New Roman" w:cs="Times New Roman"/>
          <w:color w:val="000000"/>
          <w:sz w:val="21"/>
          <w:szCs w:val="21"/>
          <w:lang w:eastAsia="hu-HU"/>
        </w:rPr>
        <w:t xml:space="preserve">Hivatali helyiségen kívül (külső helyszínen) munkaidőn belüli és munkaidőn túli házasságkötés díja egységesen: 20.000 forint +ÁFA. </w:t>
      </w:r>
    </w:p>
    <w:p w:rsidR="00F11FAC" w:rsidRDefault="00341373" w:rsidP="00341373">
      <w:pPr>
        <w:shd w:val="clear" w:color="auto" w:fill="FFFFFF"/>
        <w:spacing w:before="60" w:after="0" w:line="240" w:lineRule="auto"/>
        <w:jc w:val="both"/>
        <w:rPr>
          <w:rFonts w:cs="Helvetica"/>
          <w:shd w:val="clear" w:color="auto" w:fill="FFFFFF"/>
        </w:rPr>
      </w:pPr>
      <w:r>
        <w:rPr>
          <w:rFonts w:eastAsia="Times New Roman" w:cs="Times New Roman"/>
          <w:color w:val="000000"/>
          <w:sz w:val="21"/>
          <w:szCs w:val="21"/>
          <w:lang w:eastAsia="hu-HU"/>
        </w:rPr>
        <w:lastRenderedPageBreak/>
        <w:t xml:space="preserve">A </w:t>
      </w:r>
      <w:r w:rsidR="00F11FAC">
        <w:rPr>
          <w:rFonts w:eastAsia="Times New Roman" w:cs="Times New Roman"/>
          <w:color w:val="000000"/>
          <w:lang w:eastAsia="hu-HU"/>
        </w:rPr>
        <w:t xml:space="preserve">díjat </w:t>
      </w:r>
      <w:r w:rsidRPr="00F11FAC">
        <w:rPr>
          <w:rFonts w:cs="Helvetica"/>
          <w:shd w:val="clear" w:color="auto" w:fill="FFFFFF"/>
        </w:rPr>
        <w:t>a házassági szándék bejelentéséről készült jegyzőkönyv felvételekor kell megfizetni. Ha valamelyik fél külföldi állampolgár, akkor az iratoknak a felettes szervtől történő visszaérkezését követően, a szertartás időpontjának egyeztetésekor kell megfizetni</w:t>
      </w:r>
      <w:r w:rsidR="00F11FAC">
        <w:rPr>
          <w:rFonts w:cs="Helvetica"/>
          <w:shd w:val="clear" w:color="auto" w:fill="FFFFFF"/>
        </w:rPr>
        <w:t>.</w:t>
      </w:r>
    </w:p>
    <w:p w:rsidR="007047D7" w:rsidRDefault="00341373" w:rsidP="00341373">
      <w:pPr>
        <w:shd w:val="clear" w:color="auto" w:fill="FFFFFF"/>
        <w:spacing w:before="60" w:after="0" w:line="240" w:lineRule="auto"/>
        <w:jc w:val="both"/>
        <w:rPr>
          <w:rFonts w:eastAsia="Times New Roman" w:cs="Times New Roman"/>
          <w:sz w:val="21"/>
          <w:szCs w:val="21"/>
          <w:lang w:eastAsia="hu-HU"/>
        </w:rPr>
      </w:pPr>
      <w:r w:rsidRPr="007047D7">
        <w:rPr>
          <w:rFonts w:eastAsia="Times New Roman" w:cs="Times New Roman"/>
          <w:b/>
          <w:sz w:val="21"/>
          <w:szCs w:val="21"/>
          <w:lang w:eastAsia="hu-HU"/>
        </w:rPr>
        <w:t>Díjazás nélkül</w:t>
      </w:r>
      <w:r w:rsidR="007047D7">
        <w:rPr>
          <w:rFonts w:eastAsia="Times New Roman" w:cs="Times New Roman"/>
          <w:b/>
          <w:sz w:val="21"/>
          <w:szCs w:val="21"/>
          <w:lang w:eastAsia="hu-HU"/>
        </w:rPr>
        <w:t xml:space="preserve">i házasságkötés: </w:t>
      </w:r>
      <w:r w:rsidR="007047D7" w:rsidRPr="007047D7">
        <w:rPr>
          <w:rFonts w:eastAsia="Times New Roman" w:cs="Times New Roman"/>
          <w:sz w:val="21"/>
          <w:szCs w:val="21"/>
          <w:lang w:eastAsia="hu-HU"/>
        </w:rPr>
        <w:t xml:space="preserve">a kijelölt időpontokban, </w:t>
      </w:r>
      <w:r w:rsidR="003B56D2" w:rsidRPr="007047D7">
        <w:rPr>
          <w:rFonts w:eastAsia="Times New Roman" w:cs="Times New Roman"/>
          <w:sz w:val="21"/>
          <w:szCs w:val="21"/>
          <w:lang w:eastAsia="hu-HU"/>
        </w:rPr>
        <w:t>munkaidőben</w:t>
      </w:r>
      <w:r w:rsidR="007047D7">
        <w:rPr>
          <w:rFonts w:eastAsia="Times New Roman" w:cs="Times New Roman"/>
          <w:b/>
          <w:sz w:val="21"/>
          <w:szCs w:val="21"/>
          <w:lang w:eastAsia="hu-HU"/>
        </w:rPr>
        <w:t xml:space="preserve">, </w:t>
      </w:r>
      <w:r w:rsidR="007047D7">
        <w:rPr>
          <w:rFonts w:eastAsia="Times New Roman" w:cs="Times New Roman"/>
          <w:color w:val="000000"/>
          <w:sz w:val="21"/>
          <w:szCs w:val="21"/>
          <w:lang w:eastAsia="hu-HU"/>
        </w:rPr>
        <w:t xml:space="preserve">az anyakönyvvezetővel </w:t>
      </w:r>
      <w:r w:rsidR="00726937">
        <w:rPr>
          <w:rFonts w:eastAsia="Times New Roman" w:cs="Times New Roman"/>
          <w:color w:val="000000"/>
          <w:sz w:val="21"/>
          <w:szCs w:val="21"/>
          <w:lang w:eastAsia="hu-HU"/>
        </w:rPr>
        <w:t xml:space="preserve">történő </w:t>
      </w:r>
      <w:r w:rsidR="007047D7">
        <w:rPr>
          <w:rFonts w:eastAsia="Times New Roman" w:cs="Times New Roman"/>
          <w:color w:val="000000"/>
          <w:sz w:val="21"/>
          <w:szCs w:val="21"/>
          <w:lang w:eastAsia="hu-HU"/>
        </w:rPr>
        <w:t>egyeztetet</w:t>
      </w:r>
      <w:r w:rsidR="00726937">
        <w:rPr>
          <w:rFonts w:eastAsia="Times New Roman" w:cs="Times New Roman"/>
          <w:color w:val="000000"/>
          <w:sz w:val="21"/>
          <w:szCs w:val="21"/>
          <w:lang w:eastAsia="hu-HU"/>
        </w:rPr>
        <w:t xml:space="preserve">és után </w:t>
      </w:r>
      <w:r w:rsidR="007047D7" w:rsidRPr="007047D7">
        <w:rPr>
          <w:rFonts w:eastAsia="Times New Roman" w:cs="Times New Roman"/>
          <w:sz w:val="21"/>
          <w:szCs w:val="21"/>
          <w:lang w:eastAsia="hu-HU"/>
        </w:rPr>
        <w:t>van lehetőség rá.</w:t>
      </w:r>
      <w:r w:rsidR="007047D7">
        <w:rPr>
          <w:rFonts w:eastAsia="Times New Roman" w:cs="Times New Roman"/>
          <w:sz w:val="21"/>
          <w:szCs w:val="21"/>
          <w:lang w:eastAsia="hu-HU"/>
        </w:rPr>
        <w:t xml:space="preserve"> </w:t>
      </w:r>
    </w:p>
    <w:p w:rsidR="00EA109B" w:rsidRPr="00EA109B" w:rsidRDefault="00EA109B" w:rsidP="00EA109B">
      <w:pPr>
        <w:shd w:val="clear" w:color="auto" w:fill="FFFFFF"/>
        <w:spacing w:before="60"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EA109B">
        <w:rPr>
          <w:rFonts w:eastAsia="Times New Roman" w:cs="Times New Roman"/>
          <w:b/>
          <w:bCs/>
          <w:color w:val="000000"/>
          <w:sz w:val="21"/>
          <w:szCs w:val="21"/>
          <w:lang w:eastAsia="hu-HU"/>
        </w:rPr>
        <w:t>Egyéb fontos tudnivalók:</w:t>
      </w:r>
    </w:p>
    <w:p w:rsidR="00EA109B" w:rsidRPr="00EA109B" w:rsidRDefault="00EA109B" w:rsidP="00EA109B">
      <w:pPr>
        <w:shd w:val="clear" w:color="auto" w:fill="FFFFFF"/>
        <w:spacing w:before="60"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 xml:space="preserve">Amennyiben az anyakönyvi kivonat nem áll rendelkezésre, úgy </w:t>
      </w:r>
      <w:r w:rsidR="002B1938" w:rsidRPr="002134AE">
        <w:rPr>
          <w:rFonts w:eastAsia="Times New Roman" w:cs="Times New Roman"/>
          <w:color w:val="000000"/>
          <w:sz w:val="21"/>
          <w:szCs w:val="21"/>
          <w:lang w:eastAsia="hu-HU"/>
        </w:rPr>
        <w:t xml:space="preserve">bármely 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anyakönyvvezetőtől</w:t>
      </w:r>
      <w:r w:rsidR="00AA0F1F" w:rsidRPr="002134AE">
        <w:rPr>
          <w:rFonts w:eastAsia="Times New Roman" w:cs="Times New Roman"/>
          <w:color w:val="000000"/>
          <w:sz w:val="21"/>
          <w:szCs w:val="21"/>
          <w:lang w:eastAsia="hu-HU"/>
        </w:rPr>
        <w:t xml:space="preserve"> be lehet azt szerezni. K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 xml:space="preserve">ülföldi anyakönyvi eseményt követő bejegyzésről </w:t>
      </w:r>
      <w:r w:rsidR="00AA0F1F" w:rsidRPr="002134AE">
        <w:rPr>
          <w:rFonts w:eastAsia="Times New Roman" w:cs="Times New Roman"/>
          <w:color w:val="000000"/>
          <w:sz w:val="21"/>
          <w:szCs w:val="21"/>
          <w:lang w:eastAsia="hu-HU"/>
        </w:rPr>
        <w:t xml:space="preserve">a Hazai Anyakönyvtől 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 xml:space="preserve">lehet beszerezni </w:t>
      </w:r>
      <w:r w:rsidR="00AA0F1F" w:rsidRPr="002134AE">
        <w:rPr>
          <w:rFonts w:eastAsia="Times New Roman" w:cs="Times New Roman"/>
          <w:color w:val="000000"/>
          <w:sz w:val="21"/>
          <w:szCs w:val="21"/>
          <w:lang w:eastAsia="hu-HU"/>
        </w:rPr>
        <w:t xml:space="preserve">kivonatot 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2000 Ft értékű illetékbélyeg ellenében.</w:t>
      </w:r>
    </w:p>
    <w:p w:rsidR="00EA109B" w:rsidRPr="00EA109B" w:rsidRDefault="00EA109B" w:rsidP="00EA109B">
      <w:pPr>
        <w:shd w:val="clear" w:color="auto" w:fill="FFFFFF"/>
        <w:spacing w:before="60"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 </w:t>
      </w:r>
    </w:p>
    <w:p w:rsidR="00F11FAC" w:rsidRDefault="00F11FAC" w:rsidP="00EA109B">
      <w:pPr>
        <w:shd w:val="clear" w:color="auto" w:fill="FFFFFF"/>
        <w:spacing w:before="60" w:after="0" w:line="240" w:lineRule="auto"/>
        <w:jc w:val="both"/>
        <w:rPr>
          <w:rFonts w:eastAsia="Times New Roman" w:cs="Times New Roman"/>
          <w:b/>
          <w:bCs/>
          <w:color w:val="000000"/>
          <w:sz w:val="27"/>
          <w:szCs w:val="27"/>
          <w:lang w:eastAsia="hu-HU"/>
        </w:rPr>
      </w:pPr>
    </w:p>
    <w:p w:rsidR="00EA109B" w:rsidRPr="009B39B1" w:rsidRDefault="00EA109B" w:rsidP="00EA109B">
      <w:pPr>
        <w:shd w:val="clear" w:color="auto" w:fill="FFFFFF"/>
        <w:spacing w:before="60" w:after="0" w:line="240" w:lineRule="auto"/>
        <w:jc w:val="both"/>
        <w:rPr>
          <w:rFonts w:eastAsia="Times New Roman" w:cs="Times New Roman"/>
          <w:color w:val="2E74B5" w:themeColor="accent1" w:themeShade="BF"/>
          <w:sz w:val="48"/>
          <w:szCs w:val="48"/>
          <w:lang w:eastAsia="hu-HU"/>
        </w:rPr>
      </w:pPr>
      <w:r w:rsidRPr="009B39B1">
        <w:rPr>
          <w:rFonts w:eastAsia="Times New Roman" w:cs="Times New Roman"/>
          <w:b/>
          <w:bCs/>
          <w:color w:val="2E74B5" w:themeColor="accent1" w:themeShade="BF"/>
          <w:sz w:val="48"/>
          <w:szCs w:val="48"/>
          <w:lang w:eastAsia="hu-HU"/>
        </w:rPr>
        <w:t>Születési név megváltoztatása</w:t>
      </w:r>
    </w:p>
    <w:p w:rsidR="00EA109B" w:rsidRPr="00EA109B" w:rsidRDefault="00EA109B" w:rsidP="00EA109B">
      <w:pPr>
        <w:shd w:val="clear" w:color="auto" w:fill="FFFFFF"/>
        <w:spacing w:before="60"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Születési családi, vagy születési utónév megváltoztatása, születési név, amely az érintettet a születési anyakönyvi bejegyzés alapján megillet. Születési családi név egy vagy kéttagú lehet a kéttagú családi nevet kötőjel köti össze.</w:t>
      </w:r>
    </w:p>
    <w:p w:rsidR="00EA109B" w:rsidRPr="00EA109B" w:rsidRDefault="00EA109B" w:rsidP="00EA109B">
      <w:pPr>
        <w:shd w:val="clear" w:color="auto" w:fill="FFFFFF"/>
        <w:spacing w:before="60"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EA109B">
        <w:rPr>
          <w:rFonts w:eastAsia="Times New Roman" w:cs="Times New Roman"/>
          <w:b/>
          <w:bCs/>
          <w:color w:val="000000"/>
          <w:sz w:val="21"/>
          <w:szCs w:val="21"/>
          <w:lang w:eastAsia="hu-HU"/>
        </w:rPr>
        <w:t>Szükséges okiratok:</w:t>
      </w:r>
    </w:p>
    <w:p w:rsidR="00EA109B" w:rsidRPr="00EA109B" w:rsidRDefault="00EA109B" w:rsidP="00EA109B">
      <w:pPr>
        <w:shd w:val="clear" w:color="auto" w:fill="FFFFFF"/>
        <w:spacing w:before="60"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EA109B">
        <w:rPr>
          <w:rFonts w:eastAsia="Times New Roman" w:cs="Times New Roman"/>
          <w:b/>
          <w:bCs/>
          <w:color w:val="000000"/>
          <w:sz w:val="21"/>
          <w:szCs w:val="21"/>
          <w:lang w:eastAsia="hu-HU"/>
        </w:rPr>
        <w:t>Nagykorú kérelmező esetén: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br/>
        <w:t>Személyazonosításra, magyar állampolgárság igazolására szolgáló érvényes személyazonosító igazolvány, vagy útlevél.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br/>
        <w:t>Lakóhely igazolására szolgáló lakcímet és személyi azonosítót igazoló hatósági igazolvány, a kérelmező születési anyakönyvi kivonata, ha a kérelmező házasságban él a házassági anyakönyvi kivonata, ha a kérelmezőnek kiskorú gyermeke van és arra is kéri a névváltoztatás kiterjesztését, abban az esetben a kiskorú gyermek születési anyakönyvi kivonatára is szükség van.</w:t>
      </w:r>
    </w:p>
    <w:p w:rsidR="00EA109B" w:rsidRPr="00EA109B" w:rsidRDefault="00EA109B" w:rsidP="00EA109B">
      <w:pPr>
        <w:shd w:val="clear" w:color="auto" w:fill="FFFFFF"/>
        <w:spacing w:before="60"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EA109B">
        <w:rPr>
          <w:rFonts w:eastAsia="Times New Roman" w:cs="Times New Roman"/>
          <w:b/>
          <w:bCs/>
          <w:color w:val="000000"/>
          <w:sz w:val="21"/>
          <w:szCs w:val="21"/>
          <w:lang w:eastAsia="hu-HU"/>
        </w:rPr>
        <w:t>Kiskorú kérelmező esetén: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br/>
        <w:t xml:space="preserve">A szülői felügyeletet gyakorló szülők együttes, személyes megjelenése személyazonosításra alkalmas okmánya </w:t>
      </w:r>
      <w:proofErr w:type="gramStart"/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( személy</w:t>
      </w:r>
      <w:proofErr w:type="gramEnd"/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 xml:space="preserve"> azonosító igazolvány és lakcímet igazoló hatósági igazolvány),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br/>
        <w:t>14. életévet betöltött gyermek megjelenése személyazonosításra alkalmas okmánya valamint a gyermek születési anyakönyvi kivonata.</w:t>
      </w:r>
    </w:p>
    <w:p w:rsidR="00EA109B" w:rsidRPr="00EA109B" w:rsidRDefault="00EA109B" w:rsidP="00EA109B">
      <w:pPr>
        <w:shd w:val="clear" w:color="auto" w:fill="FFFFFF"/>
        <w:spacing w:before="60"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EA109B">
        <w:rPr>
          <w:rFonts w:eastAsia="Times New Roman" w:cs="Times New Roman"/>
          <w:b/>
          <w:bCs/>
          <w:color w:val="000000"/>
          <w:sz w:val="21"/>
          <w:szCs w:val="21"/>
          <w:lang w:eastAsia="hu-HU"/>
        </w:rPr>
        <w:t>Az ügyintézés határideje és díja:</w:t>
      </w:r>
    </w:p>
    <w:p w:rsidR="00EA109B" w:rsidRPr="00EA109B" w:rsidRDefault="00EA109B" w:rsidP="00EF4C18">
      <w:pPr>
        <w:shd w:val="clear" w:color="auto" w:fill="FFFFFF"/>
        <w:spacing w:before="60" w:after="0" w:line="240" w:lineRule="auto"/>
        <w:rPr>
          <w:rFonts w:eastAsia="Times New Roman" w:cs="Times New Roman"/>
          <w:color w:val="000000"/>
          <w:sz w:val="21"/>
          <w:szCs w:val="21"/>
          <w:lang w:eastAsia="hu-HU"/>
        </w:rPr>
      </w:pPr>
      <w:proofErr w:type="gramStart"/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anyakönyvvezetőnél</w:t>
      </w:r>
      <w:proofErr w:type="gramEnd"/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 xml:space="preserve">  </w:t>
      </w:r>
      <w:r w:rsidR="00EF4C18" w:rsidRPr="002134AE">
        <w:rPr>
          <w:rFonts w:eastAsia="Times New Roman" w:cs="Times New Roman"/>
          <w:color w:val="000000"/>
          <w:sz w:val="21"/>
          <w:szCs w:val="21"/>
          <w:lang w:eastAsia="hu-HU"/>
        </w:rPr>
        <w:t xml:space="preserve">a 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 xml:space="preserve">kérelem továbbítása az eljáró hatósághoz </w:t>
      </w:r>
      <w:r w:rsidR="00EF4C18" w:rsidRPr="002134AE">
        <w:rPr>
          <w:rFonts w:eastAsia="Times New Roman" w:cs="Times New Roman"/>
          <w:color w:val="000000"/>
          <w:sz w:val="21"/>
          <w:szCs w:val="21"/>
          <w:lang w:eastAsia="hu-HU"/>
        </w:rPr>
        <w:t>(</w:t>
      </w:r>
      <w:r w:rsidR="00EF4C18" w:rsidRPr="00EA109B">
        <w:rPr>
          <w:rFonts w:eastAsia="Times New Roman" w:cs="Times New Roman"/>
          <w:color w:val="000000"/>
          <w:sz w:val="21"/>
          <w:szCs w:val="21"/>
          <w:lang w:eastAsia="hu-HU"/>
        </w:rPr>
        <w:t>Bevándorlási és Állampolgársági Hivatal Anyakönyvi Felügyeleti Osztálya</w:t>
      </w:r>
      <w:r w:rsidR="00EF4C18" w:rsidRPr="002134AE">
        <w:rPr>
          <w:rFonts w:eastAsia="Times New Roman" w:cs="Times New Roman"/>
          <w:color w:val="000000"/>
          <w:sz w:val="21"/>
          <w:szCs w:val="21"/>
          <w:lang w:eastAsia="hu-HU"/>
        </w:rPr>
        <w:t xml:space="preserve">)  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8 nap</w:t>
      </w:r>
      <w:r w:rsidR="00EF4C18" w:rsidRPr="002134AE">
        <w:rPr>
          <w:rFonts w:eastAsia="Times New Roman" w:cs="Times New Roman"/>
          <w:color w:val="000000"/>
          <w:sz w:val="21"/>
          <w:szCs w:val="21"/>
          <w:lang w:eastAsia="hu-HU"/>
        </w:rPr>
        <w:t>.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br/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br/>
        <w:t>Névváltoztatási kérelem illetéke</w:t>
      </w:r>
      <w:r w:rsidR="00EF4C18" w:rsidRPr="002134AE">
        <w:rPr>
          <w:rFonts w:eastAsia="Times New Roman" w:cs="Times New Roman"/>
          <w:color w:val="000000"/>
          <w:sz w:val="21"/>
          <w:szCs w:val="21"/>
          <w:lang w:eastAsia="hu-HU"/>
        </w:rPr>
        <w:t xml:space="preserve"> 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10.000 Ft értékű illetékbélyeg</w:t>
      </w:r>
      <w:r w:rsidR="00EF4C18" w:rsidRPr="002134AE">
        <w:rPr>
          <w:rFonts w:eastAsia="Times New Roman" w:cs="Times New Roman"/>
          <w:color w:val="000000"/>
          <w:sz w:val="21"/>
          <w:szCs w:val="21"/>
          <w:lang w:eastAsia="hu-HU"/>
        </w:rPr>
        <w:t xml:space="preserve"> formájában, i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smételt névváltoztatási kérelem illetéke 50.000.- Ft értékű illetékbélyeg</w:t>
      </w:r>
      <w:r w:rsidR="00EF4C18" w:rsidRPr="002134AE">
        <w:rPr>
          <w:rFonts w:eastAsia="Times New Roman" w:cs="Times New Roman"/>
          <w:color w:val="000000"/>
          <w:sz w:val="21"/>
          <w:szCs w:val="21"/>
          <w:lang w:eastAsia="hu-HU"/>
        </w:rPr>
        <w:t>.</w:t>
      </w:r>
    </w:p>
    <w:p w:rsidR="00EA109B" w:rsidRPr="00EA109B" w:rsidRDefault="00EA109B" w:rsidP="00EA109B">
      <w:pPr>
        <w:shd w:val="clear" w:color="auto" w:fill="FFFFFF"/>
        <w:spacing w:before="60"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EA109B">
        <w:rPr>
          <w:rFonts w:eastAsia="Times New Roman" w:cs="Times New Roman"/>
          <w:b/>
          <w:bCs/>
          <w:color w:val="000000"/>
          <w:sz w:val="21"/>
          <w:szCs w:val="21"/>
          <w:lang w:eastAsia="hu-HU"/>
        </w:rPr>
        <w:t>Egyéb fontos tudnivalók:</w:t>
      </w:r>
    </w:p>
    <w:p w:rsidR="00EA109B" w:rsidRPr="00EA109B" w:rsidRDefault="00EA109B" w:rsidP="00EA109B">
      <w:pPr>
        <w:shd w:val="clear" w:color="auto" w:fill="FFFFFF"/>
        <w:spacing w:before="60"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Az új születési nevet az okirat kézhezvételétől jogosult és köteles viselni az érintett, kérelmére indult eljárásban gondoskodni kell az okmányok cseréjéről.</w:t>
      </w:r>
    </w:p>
    <w:p w:rsidR="00EA109B" w:rsidRPr="00EA109B" w:rsidRDefault="00EA109B" w:rsidP="00EA109B">
      <w:pPr>
        <w:shd w:val="clear" w:color="auto" w:fill="FFFFFF"/>
        <w:spacing w:before="60"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hu-HU"/>
        </w:rPr>
      </w:pPr>
    </w:p>
    <w:p w:rsidR="00EA109B" w:rsidRPr="009B39B1" w:rsidRDefault="00EA109B" w:rsidP="00EA109B">
      <w:pPr>
        <w:shd w:val="clear" w:color="auto" w:fill="FFFFFF"/>
        <w:spacing w:before="60" w:after="0" w:line="240" w:lineRule="auto"/>
        <w:jc w:val="both"/>
        <w:rPr>
          <w:rFonts w:eastAsia="Times New Roman" w:cs="Times New Roman"/>
          <w:color w:val="2E74B5" w:themeColor="accent1" w:themeShade="BF"/>
          <w:sz w:val="48"/>
          <w:szCs w:val="48"/>
          <w:lang w:eastAsia="hu-HU"/>
        </w:rPr>
      </w:pPr>
      <w:r w:rsidRPr="009B39B1">
        <w:rPr>
          <w:rFonts w:eastAsia="Times New Roman" w:cs="Times New Roman"/>
          <w:b/>
          <w:bCs/>
          <w:color w:val="2E74B5" w:themeColor="accent1" w:themeShade="BF"/>
          <w:sz w:val="48"/>
          <w:szCs w:val="48"/>
          <w:lang w:eastAsia="hu-HU"/>
        </w:rPr>
        <w:t>Házassági név megváltoztatása</w:t>
      </w:r>
    </w:p>
    <w:p w:rsidR="00EA109B" w:rsidRPr="00EA109B" w:rsidRDefault="00EA109B" w:rsidP="00EA109B">
      <w:pPr>
        <w:shd w:val="clear" w:color="auto" w:fill="FFFFFF"/>
        <w:spacing w:before="60"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Házassági névviselés szabályait a polgári törvénykönyv tartalmazza, házasságkötéskor a felsorolt formák közül választ a férj és a feleség egyaránt.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br/>
        <w:t>A házassági névviselési forma – a házasság fennállása alatt, vagy annak megszűnése után – a Ptk. szabályainak megfelelően az érintett kérelmére módosítható.</w:t>
      </w:r>
    </w:p>
    <w:p w:rsidR="00EA109B" w:rsidRPr="00EA109B" w:rsidRDefault="00EA109B" w:rsidP="00EA109B">
      <w:pPr>
        <w:shd w:val="clear" w:color="auto" w:fill="FFFFFF"/>
        <w:spacing w:before="60"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EA109B">
        <w:rPr>
          <w:rFonts w:eastAsia="Times New Roman" w:cs="Times New Roman"/>
          <w:b/>
          <w:bCs/>
          <w:color w:val="000000"/>
          <w:sz w:val="21"/>
          <w:szCs w:val="21"/>
          <w:lang w:eastAsia="hu-HU"/>
        </w:rPr>
        <w:t>Illetékesség:</w:t>
      </w:r>
    </w:p>
    <w:p w:rsidR="00EA109B" w:rsidRPr="00EA109B" w:rsidRDefault="00EA109B" w:rsidP="00EA109B">
      <w:pPr>
        <w:shd w:val="clear" w:color="auto" w:fill="FFFFFF"/>
        <w:spacing w:before="60"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Eljárás lefolytatására a házasságkötés helye szerinti anyakönyvvezető, de a kérelem bármely anyakönyvvezetőnél is előterjeszthető.</w:t>
      </w:r>
    </w:p>
    <w:p w:rsidR="00EA109B" w:rsidRPr="00EA109B" w:rsidRDefault="00EA109B" w:rsidP="00EA109B">
      <w:pPr>
        <w:shd w:val="clear" w:color="auto" w:fill="FFFFFF"/>
        <w:spacing w:before="60"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EA109B">
        <w:rPr>
          <w:rFonts w:eastAsia="Times New Roman" w:cs="Times New Roman"/>
          <w:b/>
          <w:bCs/>
          <w:color w:val="000000"/>
          <w:sz w:val="21"/>
          <w:szCs w:val="21"/>
          <w:lang w:eastAsia="hu-HU"/>
        </w:rPr>
        <w:lastRenderedPageBreak/>
        <w:t>Szükséges okiratok:</w:t>
      </w:r>
    </w:p>
    <w:p w:rsidR="00EA109B" w:rsidRPr="00EA109B" w:rsidRDefault="00EA109B" w:rsidP="00EA109B">
      <w:pPr>
        <w:shd w:val="clear" w:color="auto" w:fill="FFFFFF"/>
        <w:spacing w:before="60"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Kérelmező személyazonosítására és magyar állampolgárságának igazolására szolgáló érvényes személyazonosító igazolvány, vagy útlevél.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br/>
        <w:t>Lakcímet igazoló hatósági bizonyítvány.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br/>
        <w:t>Házassági anyakönyvi kivonat.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br/>
        <w:t>Házasság felbontását igazoló jogerős bírósági ítélet.</w:t>
      </w:r>
    </w:p>
    <w:p w:rsidR="00EA109B" w:rsidRPr="00EA109B" w:rsidRDefault="00EA109B" w:rsidP="00EA109B">
      <w:pPr>
        <w:shd w:val="clear" w:color="auto" w:fill="FFFFFF"/>
        <w:spacing w:before="60"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EA109B">
        <w:rPr>
          <w:rFonts w:eastAsia="Times New Roman" w:cs="Times New Roman"/>
          <w:b/>
          <w:bCs/>
          <w:color w:val="000000"/>
          <w:sz w:val="21"/>
          <w:szCs w:val="21"/>
          <w:lang w:eastAsia="hu-HU"/>
        </w:rPr>
        <w:t>Az ügyintézés határideje és díja:</w:t>
      </w:r>
    </w:p>
    <w:p w:rsidR="00EA109B" w:rsidRPr="00EA109B" w:rsidRDefault="00EA109B" w:rsidP="00EA109B">
      <w:pPr>
        <w:shd w:val="clear" w:color="auto" w:fill="FFFFFF"/>
        <w:spacing w:before="60"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Budakeszi anyakönyvvezetőnél 8 nap,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br/>
        <w:t>Kérelem továbbítása az eljáró hatósághoz 8 nap 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br/>
        <w:t>Házassági névviselés módosítás illetéke 5.000 Ft értékű illetékbélyeg.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br/>
        <w:t>A házassági névviselési forma módosítása után kiállított új házassági anyakönyvi kivonat kiállításának illetéke 2000 Ft. Ezen illetékeket illetékbélyeg formájában kell leróni.</w:t>
      </w:r>
    </w:p>
    <w:p w:rsidR="00EA109B" w:rsidRPr="00EA109B" w:rsidRDefault="00EA109B" w:rsidP="00EA109B">
      <w:pPr>
        <w:shd w:val="clear" w:color="auto" w:fill="FFFFFF"/>
        <w:spacing w:before="60"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EA109B">
        <w:rPr>
          <w:rFonts w:eastAsia="Times New Roman" w:cs="Times New Roman"/>
          <w:b/>
          <w:bCs/>
          <w:color w:val="000000"/>
          <w:sz w:val="21"/>
          <w:szCs w:val="21"/>
          <w:lang w:eastAsia="hu-HU"/>
        </w:rPr>
        <w:t>Egyéb fontos tudnivalók:</w:t>
      </w:r>
    </w:p>
    <w:p w:rsidR="00EA109B" w:rsidRPr="00EA109B" w:rsidRDefault="00EA109B" w:rsidP="00EA109B">
      <w:pPr>
        <w:shd w:val="clear" w:color="auto" w:fill="FFFFFF"/>
        <w:spacing w:before="60"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Házassági név megváltoztatása után az okmányok cseréjét kérelemre induló eljárásban el kell végezni.</w:t>
      </w:r>
    </w:p>
    <w:p w:rsidR="00EA109B" w:rsidRPr="00EA109B" w:rsidRDefault="00EA109B" w:rsidP="00EA109B">
      <w:pPr>
        <w:shd w:val="clear" w:color="auto" w:fill="FFFFFF"/>
        <w:spacing w:before="60"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 </w:t>
      </w:r>
    </w:p>
    <w:p w:rsidR="00EA109B" w:rsidRPr="006033BD" w:rsidRDefault="00EA109B" w:rsidP="006033BD">
      <w:pPr>
        <w:shd w:val="clear" w:color="auto" w:fill="FFFFFF"/>
        <w:spacing w:after="0" w:line="240" w:lineRule="auto"/>
        <w:outlineLvl w:val="1"/>
        <w:rPr>
          <w:rFonts w:eastAsia="Times New Roman" w:cs="Tahoma"/>
          <w:b/>
          <w:color w:val="2B6C88"/>
          <w:sz w:val="47"/>
          <w:szCs w:val="47"/>
          <w:lang w:eastAsia="hu-HU"/>
        </w:rPr>
      </w:pPr>
      <w:r w:rsidRPr="006033BD">
        <w:rPr>
          <w:rFonts w:eastAsia="Times New Roman" w:cs="Tahoma"/>
          <w:b/>
          <w:color w:val="2B6C88"/>
          <w:sz w:val="47"/>
          <w:szCs w:val="47"/>
          <w:lang w:eastAsia="hu-HU"/>
        </w:rPr>
        <w:t>Bejegyzett élettársi kapcso</w:t>
      </w:r>
      <w:r w:rsidR="006033BD" w:rsidRPr="006033BD">
        <w:rPr>
          <w:rFonts w:eastAsia="Times New Roman" w:cs="Tahoma"/>
          <w:b/>
          <w:color w:val="2B6C88"/>
          <w:sz w:val="47"/>
          <w:szCs w:val="47"/>
          <w:lang w:eastAsia="hu-HU"/>
        </w:rPr>
        <w:t>lat létesítése egyneműek esetén</w:t>
      </w:r>
    </w:p>
    <w:p w:rsidR="00EA109B" w:rsidRPr="00EA109B" w:rsidRDefault="00EA109B" w:rsidP="00EA109B">
      <w:pPr>
        <w:shd w:val="clear" w:color="auto" w:fill="FFFFFF"/>
        <w:spacing w:before="60"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EA109B">
        <w:rPr>
          <w:rFonts w:eastAsia="Times New Roman" w:cs="Times New Roman"/>
          <w:b/>
          <w:bCs/>
          <w:color w:val="000000"/>
          <w:sz w:val="21"/>
          <w:szCs w:val="21"/>
          <w:lang w:eastAsia="hu-HU"/>
        </w:rPr>
        <w:t>Illetékesség:</w:t>
      </w:r>
    </w:p>
    <w:p w:rsidR="00EA109B" w:rsidRPr="00EA109B" w:rsidRDefault="00EA109B" w:rsidP="00EA109B">
      <w:pPr>
        <w:shd w:val="clear" w:color="auto" w:fill="FFFFFF"/>
        <w:spacing w:before="60"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hu-HU"/>
        </w:rPr>
      </w:pPr>
      <w:proofErr w:type="gramStart"/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a</w:t>
      </w:r>
      <w:proofErr w:type="gramEnd"/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 xml:space="preserve"> bejegyzett élettársi kapcsolat létesítését a fővárosi kerület, a megyei jogú város és a körzetközponti feladatokat ellátó települési önkormányzat polgármesteri hivatalának anyakönyvvezetője végzi</w:t>
      </w:r>
    </w:p>
    <w:p w:rsidR="00EA109B" w:rsidRDefault="00EA109B" w:rsidP="00EA109B">
      <w:pPr>
        <w:shd w:val="clear" w:color="auto" w:fill="FFFFFF"/>
        <w:spacing w:before="60"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 </w:t>
      </w:r>
    </w:p>
    <w:p w:rsidR="009B39B1" w:rsidRDefault="009B39B1" w:rsidP="00EA109B">
      <w:pPr>
        <w:shd w:val="clear" w:color="auto" w:fill="FFFFFF"/>
        <w:spacing w:before="60"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hu-HU"/>
        </w:rPr>
      </w:pPr>
    </w:p>
    <w:p w:rsidR="009B39B1" w:rsidRPr="00EA109B" w:rsidRDefault="009B39B1" w:rsidP="00EA109B">
      <w:pPr>
        <w:shd w:val="clear" w:color="auto" w:fill="FFFFFF"/>
        <w:spacing w:before="60" w:after="0" w:line="240" w:lineRule="auto"/>
        <w:jc w:val="both"/>
        <w:rPr>
          <w:rFonts w:eastAsia="Times New Roman" w:cs="Times New Roman"/>
          <w:color w:val="000000"/>
          <w:sz w:val="21"/>
          <w:szCs w:val="21"/>
          <w:lang w:eastAsia="hu-HU"/>
        </w:rPr>
      </w:pPr>
    </w:p>
    <w:p w:rsidR="00EA109B" w:rsidRPr="009B39B1" w:rsidRDefault="00EA109B" w:rsidP="009B39B1">
      <w:pPr>
        <w:shd w:val="clear" w:color="auto" w:fill="FFFFFF"/>
        <w:spacing w:after="0" w:line="240" w:lineRule="auto"/>
        <w:jc w:val="center"/>
        <w:outlineLvl w:val="1"/>
        <w:rPr>
          <w:rFonts w:eastAsia="Times New Roman" w:cs="Tahoma"/>
          <w:b/>
          <w:color w:val="2B6C88"/>
          <w:sz w:val="47"/>
          <w:szCs w:val="47"/>
          <w:u w:val="single"/>
          <w:lang w:eastAsia="hu-HU"/>
        </w:rPr>
      </w:pPr>
      <w:r w:rsidRPr="009B39B1">
        <w:rPr>
          <w:rFonts w:eastAsia="Times New Roman" w:cs="Tahoma"/>
          <w:b/>
          <w:color w:val="2B6C88"/>
          <w:sz w:val="47"/>
          <w:szCs w:val="47"/>
          <w:u w:val="single"/>
          <w:lang w:eastAsia="hu-HU"/>
        </w:rPr>
        <w:t>További anyakönyvi ügyek:</w:t>
      </w:r>
    </w:p>
    <w:p w:rsidR="009B39B1" w:rsidRDefault="009B39B1" w:rsidP="00EA109B">
      <w:pPr>
        <w:shd w:val="clear" w:color="auto" w:fill="FFFFFF"/>
        <w:spacing w:before="60" w:after="0" w:line="240" w:lineRule="auto"/>
        <w:rPr>
          <w:rFonts w:eastAsia="Times New Roman" w:cs="Times New Roman"/>
          <w:b/>
          <w:bCs/>
          <w:color w:val="000000"/>
          <w:sz w:val="21"/>
          <w:szCs w:val="21"/>
          <w:lang w:eastAsia="hu-HU"/>
        </w:rPr>
      </w:pPr>
    </w:p>
    <w:p w:rsidR="009B39B1" w:rsidRPr="009B39B1" w:rsidRDefault="009B39B1" w:rsidP="00EA109B">
      <w:pPr>
        <w:shd w:val="clear" w:color="auto" w:fill="FFFFFF"/>
        <w:spacing w:before="60" w:after="0" w:line="240" w:lineRule="auto"/>
        <w:rPr>
          <w:rFonts w:eastAsia="Times New Roman" w:cs="Times New Roman"/>
          <w:b/>
          <w:bCs/>
          <w:color w:val="2E74B5" w:themeColor="accent1" w:themeShade="BF"/>
          <w:sz w:val="48"/>
          <w:szCs w:val="48"/>
          <w:lang w:eastAsia="hu-HU"/>
        </w:rPr>
      </w:pPr>
      <w:r w:rsidRPr="009B39B1">
        <w:rPr>
          <w:rFonts w:eastAsia="Times New Roman" w:cs="Times New Roman"/>
          <w:b/>
          <w:bCs/>
          <w:color w:val="2E74B5" w:themeColor="accent1" w:themeShade="BF"/>
          <w:sz w:val="48"/>
          <w:szCs w:val="48"/>
          <w:lang w:eastAsia="hu-HU"/>
        </w:rPr>
        <w:t>Hazai anyakönyvezések</w:t>
      </w:r>
    </w:p>
    <w:p w:rsidR="00EA109B" w:rsidRPr="00EA109B" w:rsidRDefault="00EA109B" w:rsidP="00EA109B">
      <w:pPr>
        <w:shd w:val="clear" w:color="auto" w:fill="FFFFFF"/>
        <w:spacing w:before="60" w:after="0" w:line="240" w:lineRule="auto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EA109B">
        <w:rPr>
          <w:rFonts w:eastAsia="Times New Roman" w:cs="Times New Roman"/>
          <w:b/>
          <w:bCs/>
          <w:color w:val="000000"/>
          <w:sz w:val="21"/>
          <w:szCs w:val="21"/>
          <w:lang w:eastAsia="hu-HU"/>
        </w:rPr>
        <w:t>Külföldön történt anyakönyvi események magyarországi anyakönyvezése</w:t>
      </w:r>
      <w:r w:rsidR="00E42336" w:rsidRPr="002134AE">
        <w:rPr>
          <w:rFonts w:eastAsia="Times New Roman" w:cs="Times New Roman"/>
          <w:b/>
          <w:bCs/>
          <w:color w:val="000000"/>
          <w:sz w:val="21"/>
          <w:szCs w:val="21"/>
          <w:lang w:eastAsia="hu-HU"/>
        </w:rPr>
        <w:t xml:space="preserve"> (ún. </w:t>
      </w:r>
      <w:proofErr w:type="gramStart"/>
      <w:r w:rsidR="00E42336" w:rsidRPr="002134AE">
        <w:rPr>
          <w:rFonts w:eastAsia="Times New Roman" w:cs="Times New Roman"/>
          <w:b/>
          <w:bCs/>
          <w:color w:val="000000"/>
          <w:sz w:val="21"/>
          <w:szCs w:val="21"/>
          <w:lang w:eastAsia="hu-HU"/>
        </w:rPr>
        <w:t>hazai</w:t>
      </w:r>
      <w:proofErr w:type="gramEnd"/>
      <w:r w:rsidR="00E42336" w:rsidRPr="002134AE">
        <w:rPr>
          <w:rFonts w:eastAsia="Times New Roman" w:cs="Times New Roman"/>
          <w:b/>
          <w:bCs/>
          <w:color w:val="000000"/>
          <w:sz w:val="21"/>
          <w:szCs w:val="21"/>
          <w:lang w:eastAsia="hu-HU"/>
        </w:rPr>
        <w:t xml:space="preserve"> anyakönyvezés)</w:t>
      </w:r>
    </w:p>
    <w:p w:rsidR="006033BD" w:rsidRPr="00EA109B" w:rsidRDefault="006033BD" w:rsidP="006033BD">
      <w:pPr>
        <w:shd w:val="clear" w:color="auto" w:fill="FFFFFF"/>
        <w:spacing w:before="60" w:after="0" w:line="240" w:lineRule="auto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A magyarországi anyakönyvezést az érintett vagy a törvényes képviselője, </w:t>
      </w:r>
      <w:r w:rsidRPr="00EA109B">
        <w:rPr>
          <w:rFonts w:eastAsia="Times New Roman" w:cs="Times New Roman"/>
          <w:b/>
          <w:bCs/>
          <w:color w:val="000000"/>
          <w:sz w:val="21"/>
          <w:szCs w:val="21"/>
          <w:lang w:eastAsia="hu-HU"/>
        </w:rPr>
        <w:t>Magyarországon bármely polgármesteri hivatal anyakönyvvezetőjénél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, külföldön élő magyar állampolgár a magyar külképviselet konzulátusán kérheti.</w:t>
      </w:r>
    </w:p>
    <w:p w:rsidR="006033BD" w:rsidRDefault="006033BD" w:rsidP="00E42336">
      <w:pPr>
        <w:shd w:val="clear" w:color="auto" w:fill="FFFFFF"/>
        <w:spacing w:before="60" w:after="0" w:line="240" w:lineRule="auto"/>
        <w:rPr>
          <w:rFonts w:eastAsia="Times New Roman" w:cs="Times New Roman"/>
          <w:b/>
          <w:color w:val="FF0000"/>
          <w:sz w:val="21"/>
          <w:szCs w:val="21"/>
          <w:u w:val="single"/>
          <w:lang w:eastAsia="hu-HU"/>
        </w:rPr>
      </w:pPr>
    </w:p>
    <w:p w:rsidR="00E42336" w:rsidRPr="002134AE" w:rsidRDefault="00E42336" w:rsidP="00E42336">
      <w:pPr>
        <w:shd w:val="clear" w:color="auto" w:fill="FFFFFF"/>
        <w:spacing w:before="60" w:after="0" w:line="240" w:lineRule="auto"/>
        <w:rPr>
          <w:rFonts w:eastAsia="Times New Roman" w:cs="Times New Roman"/>
          <w:b/>
          <w:color w:val="FF0000"/>
          <w:sz w:val="21"/>
          <w:szCs w:val="21"/>
          <w:u w:val="single"/>
          <w:lang w:eastAsia="hu-HU"/>
        </w:rPr>
      </w:pPr>
      <w:r w:rsidRPr="002134AE">
        <w:rPr>
          <w:rFonts w:eastAsia="Times New Roman" w:cs="Times New Roman"/>
          <w:b/>
          <w:color w:val="FF0000"/>
          <w:sz w:val="21"/>
          <w:szCs w:val="21"/>
          <w:u w:val="single"/>
          <w:lang w:eastAsia="hu-HU"/>
        </w:rPr>
        <w:t>HAZAI ANYAKÖNYVEZÉST VÉGZŐ SZERVRŐL INFORMÁCIÓ</w:t>
      </w:r>
    </w:p>
    <w:p w:rsidR="00E42336" w:rsidRPr="002134AE" w:rsidRDefault="00E42336" w:rsidP="00E42336">
      <w:pPr>
        <w:shd w:val="clear" w:color="auto" w:fill="FFFFFF"/>
        <w:spacing w:before="60" w:after="0" w:line="240" w:lineRule="auto"/>
        <w:rPr>
          <w:rStyle w:val="Kiemels2"/>
          <w:rFonts w:cs="Arial"/>
          <w:sz w:val="20"/>
          <w:szCs w:val="20"/>
          <w:bdr w:val="none" w:sz="0" w:space="0" w:color="auto" w:frame="1"/>
        </w:rPr>
      </w:pP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A Magyar állampolgárok külföldön történt anyakönyvi eseményét</w:t>
      </w:r>
      <w:r w:rsidRPr="002134AE">
        <w:rPr>
          <w:rFonts w:eastAsia="Times New Roman" w:cs="Times New Roman"/>
          <w:color w:val="000000"/>
          <w:sz w:val="21"/>
          <w:szCs w:val="21"/>
          <w:lang w:eastAsia="hu-HU"/>
        </w:rPr>
        <w:t xml:space="preserve"> </w:t>
      </w:r>
      <w:r w:rsidRPr="002134AE">
        <w:rPr>
          <w:rFonts w:cs="Arial"/>
          <w:sz w:val="20"/>
          <w:szCs w:val="20"/>
          <w:bdr w:val="none" w:sz="0" w:space="0" w:color="auto" w:frame="1"/>
        </w:rPr>
        <w:t>2015. április 1-től a hazai anyakönyvi ügyekben eljáró hatóság</w:t>
      </w:r>
      <w:r w:rsidRPr="002134AE">
        <w:rPr>
          <w:rStyle w:val="apple-converted-space"/>
          <w:rFonts w:cs="Arial"/>
          <w:sz w:val="20"/>
          <w:szCs w:val="20"/>
          <w:bdr w:val="none" w:sz="0" w:space="0" w:color="auto" w:frame="1"/>
        </w:rPr>
        <w:t> </w:t>
      </w:r>
      <w:r w:rsidRPr="002134AE">
        <w:rPr>
          <w:rStyle w:val="Kiemels2"/>
          <w:rFonts w:cs="Arial"/>
          <w:sz w:val="20"/>
          <w:szCs w:val="20"/>
          <w:bdr w:val="none" w:sz="0" w:space="0" w:color="auto" w:frame="1"/>
        </w:rPr>
        <w:t xml:space="preserve">Budapest Főváros Kormányhivatala tartja nyilván. </w:t>
      </w:r>
    </w:p>
    <w:p w:rsidR="00E42336" w:rsidRPr="002134AE" w:rsidRDefault="00E42336" w:rsidP="00E42336">
      <w:pPr>
        <w:shd w:val="clear" w:color="auto" w:fill="FFFFFF"/>
        <w:spacing w:before="60" w:after="0" w:line="240" w:lineRule="auto"/>
        <w:rPr>
          <w:rStyle w:val="Kiemels2"/>
          <w:rFonts w:cs="Arial"/>
          <w:color w:val="FF0000"/>
          <w:sz w:val="20"/>
          <w:szCs w:val="20"/>
          <w:bdr w:val="none" w:sz="0" w:space="0" w:color="auto" w:frame="1"/>
        </w:rPr>
      </w:pPr>
      <w:r w:rsidRPr="002134AE">
        <w:rPr>
          <w:rStyle w:val="Kiemels2"/>
          <w:rFonts w:cs="Arial"/>
          <w:sz w:val="20"/>
          <w:szCs w:val="20"/>
          <w:bdr w:val="none" w:sz="0" w:space="0" w:color="auto" w:frame="1"/>
        </w:rPr>
        <w:t>Fontos és részletes információk az alábbi linken</w:t>
      </w:r>
      <w:proofErr w:type="gramStart"/>
      <w:r w:rsidRPr="002134AE">
        <w:rPr>
          <w:rStyle w:val="Kiemels2"/>
          <w:rFonts w:cs="Arial"/>
          <w:sz w:val="20"/>
          <w:szCs w:val="20"/>
          <w:bdr w:val="none" w:sz="0" w:space="0" w:color="auto" w:frame="1"/>
        </w:rPr>
        <w:t xml:space="preserve">:  </w:t>
      </w:r>
      <w:hyperlink r:id="rId10" w:history="1">
        <w:r w:rsidRPr="002134AE">
          <w:rPr>
            <w:rStyle w:val="Hiperhivatkozs"/>
            <w:rFonts w:cs="Arial"/>
            <w:sz w:val="20"/>
            <w:szCs w:val="20"/>
            <w:bdr w:val="none" w:sz="0" w:space="0" w:color="auto" w:frame="1"/>
          </w:rPr>
          <w:t>http</w:t>
        </w:r>
        <w:proofErr w:type="gramEnd"/>
        <w:r w:rsidRPr="002134AE">
          <w:rPr>
            <w:rStyle w:val="Hiperhivatkozs"/>
            <w:rFonts w:cs="Arial"/>
            <w:sz w:val="20"/>
            <w:szCs w:val="20"/>
            <w:bdr w:val="none" w:sz="0" w:space="0" w:color="auto" w:frame="1"/>
          </w:rPr>
          <w:t>://www.bmbah.hu/index.php?option=com_k2&amp;view=item&amp;layout=item&amp;id=35&amp;Itemid=391&amp;lang=hu</w:t>
        </w:r>
      </w:hyperlink>
      <w:r w:rsidRPr="002134AE">
        <w:rPr>
          <w:rStyle w:val="Kiemels2"/>
          <w:rFonts w:cs="Arial"/>
          <w:color w:val="FF0000"/>
          <w:sz w:val="20"/>
          <w:szCs w:val="20"/>
          <w:bdr w:val="none" w:sz="0" w:space="0" w:color="auto" w:frame="1"/>
        </w:rPr>
        <w:t xml:space="preserve"> </w:t>
      </w:r>
    </w:p>
    <w:p w:rsidR="00E42336" w:rsidRPr="002134AE" w:rsidRDefault="00E42336" w:rsidP="00E42336">
      <w:pPr>
        <w:shd w:val="clear" w:color="auto" w:fill="FFFFFF"/>
        <w:spacing w:before="60" w:after="0" w:line="240" w:lineRule="auto"/>
        <w:rPr>
          <w:rFonts w:cs="Arial"/>
          <w:sz w:val="20"/>
          <w:szCs w:val="20"/>
        </w:rPr>
      </w:pPr>
      <w:proofErr w:type="gramStart"/>
      <w:r w:rsidRPr="002134AE">
        <w:rPr>
          <w:rStyle w:val="Kiemels2"/>
          <w:rFonts w:cs="Arial"/>
          <w:sz w:val="20"/>
          <w:szCs w:val="20"/>
          <w:bdr w:val="none" w:sz="0" w:space="0" w:color="auto" w:frame="1"/>
        </w:rPr>
        <w:t>illetve</w:t>
      </w:r>
      <w:proofErr w:type="gramEnd"/>
      <w:r w:rsidRPr="002134AE">
        <w:rPr>
          <w:rStyle w:val="Kiemels2"/>
          <w:rFonts w:cs="Arial"/>
          <w:sz w:val="20"/>
          <w:szCs w:val="20"/>
          <w:bdr w:val="none" w:sz="0" w:space="0" w:color="auto" w:frame="1"/>
        </w:rPr>
        <w:t xml:space="preserve"> a www.bmbah.hu weboldalon az Elérhetőségek és Ügyfélfogadás</w:t>
      </w:r>
      <w:r w:rsidRPr="002134AE">
        <w:rPr>
          <w:rStyle w:val="apple-converted-space"/>
          <w:rFonts w:cs="Arial"/>
          <w:sz w:val="20"/>
          <w:szCs w:val="20"/>
          <w:bdr w:val="none" w:sz="0" w:space="0" w:color="auto" w:frame="1"/>
        </w:rPr>
        <w:t> </w:t>
      </w:r>
      <w:r w:rsidRPr="002134AE">
        <w:rPr>
          <w:rFonts w:cs="Arial"/>
          <w:sz w:val="20"/>
          <w:szCs w:val="20"/>
          <w:bdr w:val="none" w:sz="0" w:space="0" w:color="auto" w:frame="1"/>
        </w:rPr>
        <w:t xml:space="preserve">bekezdésnél. </w:t>
      </w:r>
    </w:p>
    <w:p w:rsidR="00E42336" w:rsidRPr="002134AE" w:rsidRDefault="00E42336" w:rsidP="00EA109B">
      <w:pPr>
        <w:shd w:val="clear" w:color="auto" w:fill="FFFFFF"/>
        <w:spacing w:before="60" w:after="0" w:line="240" w:lineRule="auto"/>
        <w:rPr>
          <w:rFonts w:eastAsia="Times New Roman" w:cs="Times New Roman"/>
          <w:color w:val="000000"/>
          <w:sz w:val="21"/>
          <w:szCs w:val="21"/>
          <w:lang w:eastAsia="hu-HU"/>
        </w:rPr>
      </w:pPr>
    </w:p>
    <w:p w:rsidR="00EA109B" w:rsidRPr="00EA109B" w:rsidRDefault="00EA109B" w:rsidP="00EA109B">
      <w:pPr>
        <w:shd w:val="clear" w:color="auto" w:fill="FFFFFF"/>
        <w:spacing w:before="60" w:after="0" w:line="240" w:lineRule="auto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A hatályos szabályozás szerint </w:t>
      </w:r>
      <w:r w:rsidRPr="00EA109B">
        <w:rPr>
          <w:rFonts w:eastAsia="Times New Roman" w:cs="Times New Roman"/>
          <w:b/>
          <w:bCs/>
          <w:color w:val="000000"/>
          <w:sz w:val="21"/>
          <w:szCs w:val="21"/>
          <w:lang w:eastAsia="hu-HU"/>
        </w:rPr>
        <w:t>magyar állampolgár külföldön történt anyakönyvi eseményt (születést, házasságkötést, házasság felbontást, halálesetet) Magyarországon anyakönyveztetni kell.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 Ez azért szükséges, mert magyar anyakönyvi okirat nélkül nem tud személyazonosító igazolványt, útlevelet váltani, esetlegesen nem tud igénybe venni olyan szolgáltatásokat, amelyek, mint magyar állampolgárt megilletik.</w:t>
      </w:r>
    </w:p>
    <w:p w:rsidR="00E42336" w:rsidRPr="002134AE" w:rsidRDefault="00EA109B" w:rsidP="00EA109B">
      <w:pPr>
        <w:shd w:val="clear" w:color="auto" w:fill="FFFFFF"/>
        <w:spacing w:before="60" w:after="0" w:line="240" w:lineRule="auto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A magyarországi anyakönyvezésnél </w:t>
      </w:r>
      <w:r w:rsidRPr="00EA109B">
        <w:rPr>
          <w:rFonts w:eastAsia="Times New Roman" w:cs="Times New Roman"/>
          <w:b/>
          <w:bCs/>
          <w:color w:val="000000"/>
          <w:sz w:val="21"/>
          <w:szCs w:val="21"/>
          <w:lang w:eastAsia="hu-HU"/>
        </w:rPr>
        <w:t>minden esetben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 hitelt érdemlően </w:t>
      </w:r>
      <w:r w:rsidRPr="00EA109B">
        <w:rPr>
          <w:rFonts w:eastAsia="Times New Roman" w:cs="Times New Roman"/>
          <w:b/>
          <w:bCs/>
          <w:color w:val="000000"/>
          <w:sz w:val="21"/>
          <w:szCs w:val="21"/>
          <w:lang w:eastAsia="hu-HU"/>
        </w:rPr>
        <w:t>igazolni kell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 az érintett személy fennálló</w:t>
      </w:r>
      <w:r w:rsidR="00E42336" w:rsidRPr="002134AE">
        <w:rPr>
          <w:rFonts w:eastAsia="Times New Roman" w:cs="Times New Roman"/>
          <w:color w:val="000000"/>
          <w:sz w:val="21"/>
          <w:szCs w:val="21"/>
          <w:lang w:eastAsia="hu-HU"/>
        </w:rPr>
        <w:t xml:space="preserve"> </w:t>
      </w:r>
      <w:r w:rsidRPr="00EA109B">
        <w:rPr>
          <w:rFonts w:eastAsia="Times New Roman" w:cs="Times New Roman"/>
          <w:b/>
          <w:bCs/>
          <w:color w:val="000000"/>
          <w:sz w:val="21"/>
          <w:szCs w:val="21"/>
          <w:lang w:eastAsia="hu-HU"/>
        </w:rPr>
        <w:t>magyar állampolgárságát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 xml:space="preserve"> (érvényes személyigazolvány, érvényes személyazonosító igazolvány, 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lastRenderedPageBreak/>
        <w:t xml:space="preserve">érvényes magyar útlevél, illetve ezek hiányában egy évnél nem régebben kiállított állampolgársági bizonyítvány). </w:t>
      </w:r>
    </w:p>
    <w:p w:rsidR="00EA109B" w:rsidRPr="00EA109B" w:rsidRDefault="00EA109B" w:rsidP="00EA109B">
      <w:pPr>
        <w:shd w:val="clear" w:color="auto" w:fill="FFFFFF"/>
        <w:spacing w:before="60" w:after="0" w:line="240" w:lineRule="auto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EA109B">
        <w:rPr>
          <w:rFonts w:eastAsia="Times New Roman" w:cs="Times New Roman"/>
          <w:b/>
          <w:bCs/>
          <w:color w:val="000000"/>
          <w:sz w:val="21"/>
          <w:szCs w:val="21"/>
          <w:lang w:eastAsia="hu-HU"/>
        </w:rPr>
        <w:t xml:space="preserve">A nemzetközi szerződések az okiratok különböző hitelesítését is megkívánhatják (diplomáciai felülhitelesítés, </w:t>
      </w:r>
      <w:proofErr w:type="spellStart"/>
      <w:r w:rsidRPr="00EA109B">
        <w:rPr>
          <w:rFonts w:eastAsia="Times New Roman" w:cs="Times New Roman"/>
          <w:b/>
          <w:bCs/>
          <w:color w:val="000000"/>
          <w:sz w:val="21"/>
          <w:szCs w:val="21"/>
          <w:lang w:eastAsia="hu-HU"/>
        </w:rPr>
        <w:t>Apostille</w:t>
      </w:r>
      <w:proofErr w:type="spellEnd"/>
      <w:r w:rsidRPr="00EA109B">
        <w:rPr>
          <w:rFonts w:eastAsia="Times New Roman" w:cs="Times New Roman"/>
          <w:b/>
          <w:bCs/>
          <w:color w:val="000000"/>
          <w:sz w:val="21"/>
          <w:szCs w:val="21"/>
          <w:lang w:eastAsia="hu-HU"/>
        </w:rPr>
        <w:t>, stb.), ezért feltétlenül kérjen személyre szóló tájékoztatást az eljárás megindítása előtt az anyakönyvvezetőtől, vagy a magyar külképviselet konzulátusától.</w:t>
      </w:r>
    </w:p>
    <w:p w:rsidR="00E42336" w:rsidRPr="002134AE" w:rsidRDefault="00E42336" w:rsidP="00EA109B">
      <w:pPr>
        <w:shd w:val="clear" w:color="auto" w:fill="FFFFFF"/>
        <w:spacing w:before="60" w:after="0" w:line="240" w:lineRule="auto"/>
        <w:rPr>
          <w:rFonts w:eastAsia="Times New Roman" w:cs="Times New Roman"/>
          <w:b/>
          <w:bCs/>
          <w:color w:val="000000"/>
          <w:sz w:val="21"/>
          <w:szCs w:val="21"/>
          <w:lang w:eastAsia="hu-HU"/>
        </w:rPr>
      </w:pPr>
    </w:p>
    <w:p w:rsidR="00EA109B" w:rsidRPr="00EA109B" w:rsidRDefault="00BA1DAE" w:rsidP="00EA109B">
      <w:pPr>
        <w:shd w:val="clear" w:color="auto" w:fill="FFFFFF"/>
        <w:spacing w:before="60" w:after="0" w:line="240" w:lineRule="auto"/>
        <w:rPr>
          <w:rFonts w:eastAsia="Times New Roman" w:cs="Times New Roman"/>
          <w:color w:val="000000"/>
          <w:sz w:val="21"/>
          <w:szCs w:val="21"/>
          <w:lang w:eastAsia="hu-HU"/>
        </w:rPr>
      </w:pPr>
      <w:r>
        <w:rPr>
          <w:rFonts w:eastAsia="Times New Roman" w:cs="Times New Roman"/>
          <w:b/>
          <w:bCs/>
          <w:color w:val="000000"/>
          <w:sz w:val="21"/>
          <w:szCs w:val="21"/>
          <w:lang w:eastAsia="hu-HU"/>
        </w:rPr>
        <w:t>S</w:t>
      </w:r>
      <w:r w:rsidR="00EA109B" w:rsidRPr="00EA109B">
        <w:rPr>
          <w:rFonts w:eastAsia="Times New Roman" w:cs="Times New Roman"/>
          <w:b/>
          <w:bCs/>
          <w:color w:val="000000"/>
          <w:sz w:val="21"/>
          <w:szCs w:val="21"/>
          <w:lang w:eastAsia="hu-HU"/>
        </w:rPr>
        <w:t>zületés magyarországi anyakönyvezése</w:t>
      </w:r>
    </w:p>
    <w:p w:rsidR="00EA109B" w:rsidRPr="00EA109B" w:rsidRDefault="00EA109B" w:rsidP="00EA109B">
      <w:pPr>
        <w:shd w:val="clear" w:color="auto" w:fill="FFFFFF"/>
        <w:spacing w:before="60" w:after="0" w:line="240" w:lineRule="auto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Nagykorú személy maga, vagy meghatalmazottja útján kérheti. 18 év alatti gyermek esetében törvényes képviselője/szülője, vagy annak meghatalmazottja jár el.</w:t>
      </w:r>
    </w:p>
    <w:p w:rsidR="00EA109B" w:rsidRPr="00EA109B" w:rsidRDefault="00EA109B" w:rsidP="00EA109B">
      <w:pPr>
        <w:shd w:val="clear" w:color="auto" w:fill="FFFFFF"/>
        <w:spacing w:before="60" w:after="0" w:line="240" w:lineRule="auto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Az anyakönyvezéshez </w:t>
      </w:r>
      <w:r w:rsidRPr="00EA109B">
        <w:rPr>
          <w:rFonts w:eastAsia="Times New Roman" w:cs="Times New Roman"/>
          <w:b/>
          <w:bCs/>
          <w:color w:val="000000"/>
          <w:sz w:val="21"/>
          <w:szCs w:val="21"/>
          <w:lang w:eastAsia="hu-HU"/>
        </w:rPr>
        <w:t>szükséges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:</w:t>
      </w:r>
    </w:p>
    <w:p w:rsidR="00EA109B" w:rsidRPr="00EA109B" w:rsidRDefault="00EA109B" w:rsidP="00EA109B">
      <w:pPr>
        <w:numPr>
          <w:ilvl w:val="0"/>
          <w:numId w:val="5"/>
        </w:numPr>
        <w:shd w:val="clear" w:color="auto" w:fill="FFFFFF"/>
        <w:spacing w:before="15" w:after="15" w:line="293" w:lineRule="atLeast"/>
        <w:ind w:left="480" w:firstLine="0"/>
        <w:rPr>
          <w:rFonts w:eastAsia="Times New Roman" w:cs="Tahoma"/>
          <w:color w:val="261703"/>
          <w:sz w:val="20"/>
          <w:szCs w:val="20"/>
          <w:lang w:eastAsia="hu-HU"/>
        </w:rPr>
      </w:pPr>
      <w:r w:rsidRPr="00EA109B">
        <w:rPr>
          <w:rFonts w:eastAsia="Times New Roman" w:cs="Tahoma"/>
          <w:b/>
          <w:bCs/>
          <w:color w:val="261703"/>
          <w:sz w:val="20"/>
          <w:szCs w:val="20"/>
          <w:lang w:eastAsia="hu-HU"/>
        </w:rPr>
        <w:t>a külföldi anyakönyvi okirat</w:t>
      </w:r>
      <w:r w:rsidRPr="00EA109B">
        <w:rPr>
          <w:rFonts w:eastAsia="Times New Roman" w:cs="Tahoma"/>
          <w:color w:val="261703"/>
          <w:sz w:val="20"/>
          <w:szCs w:val="20"/>
          <w:lang w:eastAsia="hu-HU"/>
        </w:rPr>
        <w:t> (vagy annak hiteles másolata) hiteles magyar fordítással (OFFI),</w:t>
      </w:r>
    </w:p>
    <w:p w:rsidR="00EA109B" w:rsidRPr="00EA109B" w:rsidRDefault="00EA109B" w:rsidP="00EA109B">
      <w:pPr>
        <w:numPr>
          <w:ilvl w:val="0"/>
          <w:numId w:val="5"/>
        </w:numPr>
        <w:shd w:val="clear" w:color="auto" w:fill="FFFFFF"/>
        <w:spacing w:before="15" w:after="15" w:line="293" w:lineRule="atLeast"/>
        <w:ind w:left="480" w:firstLine="0"/>
        <w:rPr>
          <w:rFonts w:eastAsia="Times New Roman" w:cs="Tahoma"/>
          <w:color w:val="261703"/>
          <w:sz w:val="20"/>
          <w:szCs w:val="20"/>
          <w:lang w:eastAsia="hu-HU"/>
        </w:rPr>
      </w:pPr>
      <w:r w:rsidRPr="00EA109B">
        <w:rPr>
          <w:rFonts w:eastAsia="Times New Roman" w:cs="Tahoma"/>
          <w:b/>
          <w:bCs/>
          <w:color w:val="261703"/>
          <w:sz w:val="20"/>
          <w:szCs w:val="20"/>
          <w:lang w:eastAsia="hu-HU"/>
        </w:rPr>
        <w:t>kitöltött adatalap </w:t>
      </w:r>
      <w:proofErr w:type="gramStart"/>
      <w:r w:rsidRPr="00EA109B">
        <w:rPr>
          <w:rFonts w:eastAsia="Times New Roman" w:cs="Tahoma"/>
          <w:color w:val="261703"/>
          <w:sz w:val="20"/>
          <w:szCs w:val="20"/>
          <w:lang w:eastAsia="hu-HU"/>
        </w:rPr>
        <w:t>( honlapról</w:t>
      </w:r>
      <w:proofErr w:type="gramEnd"/>
      <w:r w:rsidRPr="00EA109B">
        <w:rPr>
          <w:rFonts w:eastAsia="Times New Roman" w:cs="Tahoma"/>
          <w:color w:val="261703"/>
          <w:sz w:val="20"/>
          <w:szCs w:val="20"/>
          <w:lang w:eastAsia="hu-HU"/>
        </w:rPr>
        <w:t xml:space="preserve"> letölthető, a polgármesteri hivatalból elvihető)</w:t>
      </w:r>
    </w:p>
    <w:p w:rsidR="00EA109B" w:rsidRPr="00EA109B" w:rsidRDefault="00EA109B" w:rsidP="00EA109B">
      <w:pPr>
        <w:numPr>
          <w:ilvl w:val="0"/>
          <w:numId w:val="5"/>
        </w:numPr>
        <w:shd w:val="clear" w:color="auto" w:fill="FFFFFF"/>
        <w:spacing w:before="15" w:after="15" w:line="293" w:lineRule="atLeast"/>
        <w:ind w:left="480" w:firstLine="0"/>
        <w:rPr>
          <w:rFonts w:eastAsia="Times New Roman" w:cs="Tahoma"/>
          <w:color w:val="261703"/>
          <w:sz w:val="20"/>
          <w:szCs w:val="20"/>
          <w:lang w:eastAsia="hu-HU"/>
        </w:rPr>
      </w:pPr>
      <w:r w:rsidRPr="00EA109B">
        <w:rPr>
          <w:rFonts w:eastAsia="Times New Roman" w:cs="Tahoma"/>
          <w:color w:val="261703"/>
          <w:sz w:val="20"/>
          <w:szCs w:val="20"/>
          <w:lang w:eastAsia="hu-HU"/>
        </w:rPr>
        <w:t>a </w:t>
      </w:r>
      <w:proofErr w:type="gramStart"/>
      <w:r w:rsidRPr="00EA109B">
        <w:rPr>
          <w:rFonts w:eastAsia="Times New Roman" w:cs="Tahoma"/>
          <w:b/>
          <w:bCs/>
          <w:color w:val="261703"/>
          <w:sz w:val="20"/>
          <w:szCs w:val="20"/>
          <w:lang w:eastAsia="hu-HU"/>
        </w:rPr>
        <w:t>szülő(</w:t>
      </w:r>
      <w:proofErr w:type="gramEnd"/>
      <w:r w:rsidRPr="00EA109B">
        <w:rPr>
          <w:rFonts w:eastAsia="Times New Roman" w:cs="Tahoma"/>
          <w:b/>
          <w:bCs/>
          <w:color w:val="261703"/>
          <w:sz w:val="20"/>
          <w:szCs w:val="20"/>
          <w:lang w:eastAsia="hu-HU"/>
        </w:rPr>
        <w:t>k)</w:t>
      </w:r>
      <w:r w:rsidRPr="00EA109B">
        <w:rPr>
          <w:rFonts w:eastAsia="Times New Roman" w:cs="Tahoma"/>
          <w:color w:val="261703"/>
          <w:sz w:val="20"/>
          <w:szCs w:val="20"/>
          <w:lang w:eastAsia="hu-HU"/>
        </w:rPr>
        <w:t> </w:t>
      </w:r>
      <w:r w:rsidRPr="00EA109B">
        <w:rPr>
          <w:rFonts w:eastAsia="Times New Roman" w:cs="Tahoma"/>
          <w:b/>
          <w:bCs/>
          <w:color w:val="261703"/>
          <w:sz w:val="20"/>
          <w:szCs w:val="20"/>
          <w:lang w:eastAsia="hu-HU"/>
        </w:rPr>
        <w:t>házassági anyakönyvi kivonata,</w:t>
      </w:r>
    </w:p>
    <w:p w:rsidR="00EA109B" w:rsidRPr="00EA109B" w:rsidRDefault="00EA109B" w:rsidP="00EA109B">
      <w:pPr>
        <w:numPr>
          <w:ilvl w:val="0"/>
          <w:numId w:val="5"/>
        </w:numPr>
        <w:shd w:val="clear" w:color="auto" w:fill="FFFFFF"/>
        <w:spacing w:before="15" w:after="15" w:line="293" w:lineRule="atLeast"/>
        <w:ind w:left="480" w:firstLine="0"/>
        <w:rPr>
          <w:rFonts w:eastAsia="Times New Roman" w:cs="Tahoma"/>
          <w:color w:val="261703"/>
          <w:sz w:val="20"/>
          <w:szCs w:val="20"/>
          <w:lang w:eastAsia="hu-HU"/>
        </w:rPr>
      </w:pPr>
      <w:r w:rsidRPr="00EA109B">
        <w:rPr>
          <w:rFonts w:eastAsia="Times New Roman" w:cs="Tahoma"/>
          <w:b/>
          <w:bCs/>
          <w:color w:val="261703"/>
          <w:sz w:val="20"/>
          <w:szCs w:val="20"/>
          <w:lang w:eastAsia="hu-HU"/>
        </w:rPr>
        <w:t xml:space="preserve">a </w:t>
      </w:r>
      <w:proofErr w:type="gramStart"/>
      <w:r w:rsidRPr="00EA109B">
        <w:rPr>
          <w:rFonts w:eastAsia="Times New Roman" w:cs="Tahoma"/>
          <w:b/>
          <w:bCs/>
          <w:color w:val="261703"/>
          <w:sz w:val="20"/>
          <w:szCs w:val="20"/>
          <w:lang w:eastAsia="hu-HU"/>
        </w:rPr>
        <w:t>szülő(</w:t>
      </w:r>
      <w:proofErr w:type="gramEnd"/>
      <w:r w:rsidRPr="00EA109B">
        <w:rPr>
          <w:rFonts w:eastAsia="Times New Roman" w:cs="Tahoma"/>
          <w:b/>
          <w:bCs/>
          <w:color w:val="261703"/>
          <w:sz w:val="20"/>
          <w:szCs w:val="20"/>
          <w:lang w:eastAsia="hu-HU"/>
        </w:rPr>
        <w:t>k) állampolgárságának hitelt érdemlő igazolása</w:t>
      </w:r>
      <w:r w:rsidRPr="00EA109B">
        <w:rPr>
          <w:rFonts w:eastAsia="Times New Roman" w:cs="Tahoma"/>
          <w:color w:val="261703"/>
          <w:sz w:val="20"/>
          <w:szCs w:val="20"/>
          <w:lang w:eastAsia="hu-HU"/>
        </w:rPr>
        <w:t> (kiskorú, illetve korlátozottan cselekvőképes gyermek esetében),</w:t>
      </w:r>
    </w:p>
    <w:p w:rsidR="00EA109B" w:rsidRPr="00EA109B" w:rsidRDefault="00EA109B" w:rsidP="00EA109B">
      <w:pPr>
        <w:numPr>
          <w:ilvl w:val="0"/>
          <w:numId w:val="5"/>
        </w:numPr>
        <w:shd w:val="clear" w:color="auto" w:fill="FFFFFF"/>
        <w:spacing w:before="15" w:after="15" w:line="293" w:lineRule="atLeast"/>
        <w:ind w:left="480" w:firstLine="0"/>
        <w:rPr>
          <w:rFonts w:eastAsia="Times New Roman" w:cs="Tahoma"/>
          <w:color w:val="261703"/>
          <w:sz w:val="20"/>
          <w:szCs w:val="20"/>
          <w:lang w:eastAsia="hu-HU"/>
        </w:rPr>
      </w:pPr>
      <w:r w:rsidRPr="00EA109B">
        <w:rPr>
          <w:rFonts w:eastAsia="Times New Roman" w:cs="Tahoma"/>
          <w:color w:val="261703"/>
          <w:sz w:val="20"/>
          <w:szCs w:val="20"/>
          <w:lang w:eastAsia="hu-HU"/>
        </w:rPr>
        <w:t>nagykorú kérelmező </w:t>
      </w:r>
      <w:r w:rsidRPr="00EA109B">
        <w:rPr>
          <w:rFonts w:eastAsia="Times New Roman" w:cs="Tahoma"/>
          <w:b/>
          <w:bCs/>
          <w:color w:val="261703"/>
          <w:sz w:val="20"/>
          <w:szCs w:val="20"/>
          <w:lang w:eastAsia="hu-HU"/>
        </w:rPr>
        <w:t>magyar állampolgárságának igazolása</w:t>
      </w:r>
      <w:r w:rsidRPr="00EA109B">
        <w:rPr>
          <w:rFonts w:eastAsia="Times New Roman" w:cs="Tahoma"/>
          <w:color w:val="261703"/>
          <w:sz w:val="20"/>
          <w:szCs w:val="20"/>
          <w:lang w:eastAsia="hu-HU"/>
        </w:rPr>
        <w:t>.</w:t>
      </w:r>
    </w:p>
    <w:p w:rsidR="00EA109B" w:rsidRPr="00EA109B" w:rsidRDefault="00EA109B" w:rsidP="00EA109B">
      <w:pPr>
        <w:shd w:val="clear" w:color="auto" w:fill="FFFFFF"/>
        <w:spacing w:before="60" w:after="0" w:line="240" w:lineRule="auto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Amennyiben a szülők a házasságban saját nevüket viselik, és a gyermek első gyermek, valamint a szülők házassági anyakönyvi kivonata nem tartalmazza a születendő gyermekek családi nevét, úgy minkét szülő nyilatkozata szükséges a családi név meghatározásához. A nyilatkozatot anyakönyvvezető, gyámhivatal, gyámhatóság vagy közjegyző előtt, valamint írásban két tanú előtt lehet megtenni.</w:t>
      </w:r>
    </w:p>
    <w:p w:rsidR="00EA109B" w:rsidRPr="00EA109B" w:rsidRDefault="00EA109B" w:rsidP="00EA109B">
      <w:pPr>
        <w:shd w:val="clear" w:color="auto" w:fill="FFFFFF"/>
        <w:spacing w:before="60" w:after="0" w:line="240" w:lineRule="auto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Az eljárás részleteiről, illetve házasságon kívül született gyermek anyakönyvezéséről az anyakönyvvezető ad tájékoztatást.</w:t>
      </w:r>
    </w:p>
    <w:p w:rsidR="00E42336" w:rsidRPr="002134AE" w:rsidRDefault="00E42336" w:rsidP="00EA109B">
      <w:pPr>
        <w:shd w:val="clear" w:color="auto" w:fill="FFFFFF"/>
        <w:spacing w:before="60" w:after="0" w:line="240" w:lineRule="auto"/>
        <w:rPr>
          <w:rFonts w:eastAsia="Times New Roman" w:cs="Times New Roman"/>
          <w:b/>
          <w:bCs/>
          <w:color w:val="000000"/>
          <w:sz w:val="21"/>
          <w:szCs w:val="21"/>
          <w:lang w:eastAsia="hu-HU"/>
        </w:rPr>
      </w:pPr>
    </w:p>
    <w:p w:rsidR="00EA109B" w:rsidRPr="00EA109B" w:rsidRDefault="00EA109B" w:rsidP="00EA109B">
      <w:pPr>
        <w:shd w:val="clear" w:color="auto" w:fill="FFFFFF"/>
        <w:spacing w:before="60" w:after="0" w:line="240" w:lineRule="auto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EA109B">
        <w:rPr>
          <w:rFonts w:eastAsia="Times New Roman" w:cs="Times New Roman"/>
          <w:b/>
          <w:bCs/>
          <w:color w:val="000000"/>
          <w:sz w:val="21"/>
          <w:szCs w:val="21"/>
          <w:lang w:eastAsia="hu-HU"/>
        </w:rPr>
        <w:t>Házasságkötés magyarországi anyakönyvezése</w:t>
      </w:r>
    </w:p>
    <w:p w:rsidR="00EA109B" w:rsidRPr="00EA109B" w:rsidRDefault="00EA109B" w:rsidP="00EA109B">
      <w:pPr>
        <w:shd w:val="clear" w:color="auto" w:fill="FFFFFF"/>
        <w:spacing w:before="60" w:after="0" w:line="240" w:lineRule="auto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Az eljárást az érintett maga kezdeményezheti, vagy meghatalmazottja útján járhat el.</w:t>
      </w:r>
    </w:p>
    <w:p w:rsidR="00EA109B" w:rsidRPr="00EA109B" w:rsidRDefault="00EA109B" w:rsidP="00EA109B">
      <w:pPr>
        <w:shd w:val="clear" w:color="auto" w:fill="FFFFFF"/>
        <w:spacing w:before="60" w:after="0" w:line="240" w:lineRule="auto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Az anyakönyvezéshez </w:t>
      </w:r>
      <w:r w:rsidRPr="00EA109B">
        <w:rPr>
          <w:rFonts w:eastAsia="Times New Roman" w:cs="Times New Roman"/>
          <w:b/>
          <w:bCs/>
          <w:color w:val="000000"/>
          <w:sz w:val="21"/>
          <w:szCs w:val="21"/>
          <w:lang w:eastAsia="hu-HU"/>
        </w:rPr>
        <w:t>szükséges</w:t>
      </w:r>
    </w:p>
    <w:p w:rsidR="00EA109B" w:rsidRPr="00EA109B" w:rsidRDefault="00EA109B" w:rsidP="00EA109B">
      <w:pPr>
        <w:shd w:val="clear" w:color="auto" w:fill="FFFFFF"/>
        <w:spacing w:before="60" w:after="0" w:line="240" w:lineRule="auto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EA109B">
        <w:rPr>
          <w:rFonts w:eastAsia="Times New Roman" w:cs="Times New Roman"/>
          <w:b/>
          <w:bCs/>
          <w:color w:val="000000"/>
          <w:sz w:val="21"/>
          <w:szCs w:val="21"/>
          <w:lang w:eastAsia="hu-HU"/>
        </w:rPr>
        <w:t>Mindkét házastárs állampolgárságának hitelt érdemlő igazolása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 (érvényes személyigazolvány, érvényes személyazonosító igazolvány, érvényes útlevél, egy évnél nem régebben kiállított állampolgársági bizonyítvány),</w:t>
      </w:r>
    </w:p>
    <w:p w:rsidR="00EA109B" w:rsidRPr="00EA109B" w:rsidRDefault="00EA109B" w:rsidP="00EA109B">
      <w:pPr>
        <w:numPr>
          <w:ilvl w:val="0"/>
          <w:numId w:val="6"/>
        </w:numPr>
        <w:shd w:val="clear" w:color="auto" w:fill="FFFFFF"/>
        <w:spacing w:before="15" w:after="15" w:line="293" w:lineRule="atLeast"/>
        <w:ind w:left="480" w:firstLine="0"/>
        <w:rPr>
          <w:rFonts w:eastAsia="Times New Roman" w:cs="Tahoma"/>
          <w:color w:val="261703"/>
          <w:sz w:val="20"/>
          <w:szCs w:val="20"/>
          <w:lang w:eastAsia="hu-HU"/>
        </w:rPr>
      </w:pPr>
      <w:r w:rsidRPr="00EA109B">
        <w:rPr>
          <w:rFonts w:eastAsia="Times New Roman" w:cs="Tahoma"/>
          <w:color w:val="261703"/>
          <w:sz w:val="20"/>
          <w:szCs w:val="20"/>
          <w:lang w:eastAsia="hu-HU"/>
        </w:rPr>
        <w:t>mindkettőjük </w:t>
      </w:r>
      <w:r w:rsidRPr="00EA109B">
        <w:rPr>
          <w:rFonts w:eastAsia="Times New Roman" w:cs="Tahoma"/>
          <w:b/>
          <w:bCs/>
          <w:color w:val="261703"/>
          <w:sz w:val="20"/>
          <w:szCs w:val="20"/>
          <w:lang w:eastAsia="hu-HU"/>
        </w:rPr>
        <w:t>születési anyakönyvi kivonata,</w:t>
      </w:r>
      <w:r w:rsidRPr="00EA109B">
        <w:rPr>
          <w:rFonts w:eastAsia="Times New Roman" w:cs="Tahoma"/>
          <w:color w:val="261703"/>
          <w:sz w:val="20"/>
          <w:szCs w:val="20"/>
          <w:lang w:eastAsia="hu-HU"/>
        </w:rPr>
        <w:t> (külföldi félé nem kell)</w:t>
      </w:r>
    </w:p>
    <w:p w:rsidR="00EA109B" w:rsidRPr="00EA109B" w:rsidRDefault="00EA109B" w:rsidP="00EA109B">
      <w:pPr>
        <w:numPr>
          <w:ilvl w:val="0"/>
          <w:numId w:val="6"/>
        </w:numPr>
        <w:shd w:val="clear" w:color="auto" w:fill="FFFFFF"/>
        <w:spacing w:before="15" w:after="15" w:line="293" w:lineRule="atLeast"/>
        <w:ind w:left="480" w:firstLine="0"/>
        <w:rPr>
          <w:rFonts w:eastAsia="Times New Roman" w:cs="Tahoma"/>
          <w:color w:val="261703"/>
          <w:sz w:val="20"/>
          <w:szCs w:val="20"/>
          <w:lang w:eastAsia="hu-HU"/>
        </w:rPr>
      </w:pPr>
      <w:r w:rsidRPr="00EA109B">
        <w:rPr>
          <w:rFonts w:eastAsia="Times New Roman" w:cs="Tahoma"/>
          <w:b/>
          <w:bCs/>
          <w:color w:val="261703"/>
          <w:sz w:val="20"/>
          <w:szCs w:val="20"/>
          <w:lang w:eastAsia="hu-HU"/>
        </w:rPr>
        <w:t>kitöltött adatalap </w:t>
      </w:r>
      <w:proofErr w:type="gramStart"/>
      <w:r w:rsidRPr="00EA109B">
        <w:rPr>
          <w:rFonts w:eastAsia="Times New Roman" w:cs="Tahoma"/>
          <w:color w:val="261703"/>
          <w:sz w:val="20"/>
          <w:szCs w:val="20"/>
          <w:lang w:eastAsia="hu-HU"/>
        </w:rPr>
        <w:t>( honlapról</w:t>
      </w:r>
      <w:proofErr w:type="gramEnd"/>
      <w:r w:rsidRPr="00EA109B">
        <w:rPr>
          <w:rFonts w:eastAsia="Times New Roman" w:cs="Tahoma"/>
          <w:color w:val="261703"/>
          <w:sz w:val="20"/>
          <w:szCs w:val="20"/>
          <w:lang w:eastAsia="hu-HU"/>
        </w:rPr>
        <w:t xml:space="preserve"> letölthető, a polgármesteri hivatalból elvihető)</w:t>
      </w:r>
    </w:p>
    <w:p w:rsidR="00EA109B" w:rsidRPr="00EA109B" w:rsidRDefault="00EA109B" w:rsidP="00EA109B">
      <w:pPr>
        <w:numPr>
          <w:ilvl w:val="0"/>
          <w:numId w:val="6"/>
        </w:numPr>
        <w:shd w:val="clear" w:color="auto" w:fill="FFFFFF"/>
        <w:spacing w:before="15" w:after="15" w:line="293" w:lineRule="atLeast"/>
        <w:ind w:left="480" w:firstLine="0"/>
        <w:rPr>
          <w:rFonts w:eastAsia="Times New Roman" w:cs="Tahoma"/>
          <w:color w:val="261703"/>
          <w:sz w:val="20"/>
          <w:szCs w:val="20"/>
          <w:lang w:eastAsia="hu-HU"/>
        </w:rPr>
      </w:pPr>
      <w:r w:rsidRPr="00EA109B">
        <w:rPr>
          <w:rFonts w:eastAsia="Times New Roman" w:cs="Tahoma"/>
          <w:color w:val="261703"/>
          <w:sz w:val="20"/>
          <w:szCs w:val="20"/>
          <w:lang w:eastAsia="hu-HU"/>
        </w:rPr>
        <w:t>a házasságot megelőző </w:t>
      </w:r>
      <w:r w:rsidRPr="00EA109B">
        <w:rPr>
          <w:rFonts w:eastAsia="Times New Roman" w:cs="Tahoma"/>
          <w:b/>
          <w:bCs/>
          <w:color w:val="261703"/>
          <w:sz w:val="20"/>
          <w:szCs w:val="20"/>
          <w:lang w:eastAsia="hu-HU"/>
        </w:rPr>
        <w:t>özvegy, elvált családi állapot esetén</w:t>
      </w:r>
      <w:r w:rsidRPr="00EA109B">
        <w:rPr>
          <w:rFonts w:eastAsia="Times New Roman" w:cs="Tahoma"/>
          <w:color w:val="261703"/>
          <w:sz w:val="20"/>
          <w:szCs w:val="20"/>
          <w:lang w:eastAsia="hu-HU"/>
        </w:rPr>
        <w:t> az </w:t>
      </w:r>
      <w:r w:rsidRPr="00EA109B">
        <w:rPr>
          <w:rFonts w:eastAsia="Times New Roman" w:cs="Tahoma"/>
          <w:b/>
          <w:bCs/>
          <w:color w:val="261703"/>
          <w:sz w:val="20"/>
          <w:szCs w:val="20"/>
          <w:lang w:eastAsia="hu-HU"/>
        </w:rPr>
        <w:t>előző házasság záradékolt házassági anyakönyvi kivonata,</w:t>
      </w:r>
    </w:p>
    <w:p w:rsidR="00EA109B" w:rsidRPr="00EA109B" w:rsidRDefault="00EA109B" w:rsidP="00EA109B">
      <w:pPr>
        <w:numPr>
          <w:ilvl w:val="0"/>
          <w:numId w:val="6"/>
        </w:numPr>
        <w:shd w:val="clear" w:color="auto" w:fill="FFFFFF"/>
        <w:spacing w:before="15" w:after="15" w:line="293" w:lineRule="atLeast"/>
        <w:ind w:left="480" w:firstLine="0"/>
        <w:rPr>
          <w:rFonts w:eastAsia="Times New Roman" w:cs="Tahoma"/>
          <w:color w:val="261703"/>
          <w:sz w:val="20"/>
          <w:szCs w:val="20"/>
          <w:lang w:eastAsia="hu-HU"/>
        </w:rPr>
      </w:pPr>
      <w:r w:rsidRPr="00EA109B">
        <w:rPr>
          <w:rFonts w:eastAsia="Times New Roman" w:cs="Tahoma"/>
          <w:color w:val="261703"/>
          <w:sz w:val="20"/>
          <w:szCs w:val="20"/>
          <w:lang w:eastAsia="hu-HU"/>
        </w:rPr>
        <w:t>a </w:t>
      </w:r>
      <w:r w:rsidRPr="00EA109B">
        <w:rPr>
          <w:rFonts w:eastAsia="Times New Roman" w:cs="Tahoma"/>
          <w:b/>
          <w:bCs/>
          <w:color w:val="261703"/>
          <w:sz w:val="20"/>
          <w:szCs w:val="20"/>
          <w:lang w:eastAsia="hu-HU"/>
        </w:rPr>
        <w:t>külföldi házassági okirat</w:t>
      </w:r>
      <w:r w:rsidRPr="00EA109B">
        <w:rPr>
          <w:rFonts w:eastAsia="Times New Roman" w:cs="Tahoma"/>
          <w:color w:val="261703"/>
          <w:sz w:val="20"/>
          <w:szCs w:val="20"/>
          <w:lang w:eastAsia="hu-HU"/>
        </w:rPr>
        <w:t> (vagy annak hitelesített másolata) </w:t>
      </w:r>
      <w:r w:rsidRPr="00EA109B">
        <w:rPr>
          <w:rFonts w:eastAsia="Times New Roman" w:cs="Tahoma"/>
          <w:b/>
          <w:bCs/>
          <w:color w:val="261703"/>
          <w:sz w:val="20"/>
          <w:szCs w:val="20"/>
          <w:lang w:eastAsia="hu-HU"/>
        </w:rPr>
        <w:t>hiteles magyar fordítással</w:t>
      </w:r>
      <w:r w:rsidRPr="00EA109B">
        <w:rPr>
          <w:rFonts w:eastAsia="Times New Roman" w:cs="Tahoma"/>
          <w:color w:val="261703"/>
          <w:sz w:val="20"/>
          <w:szCs w:val="20"/>
          <w:lang w:eastAsia="hu-HU"/>
        </w:rPr>
        <w:t> (OFFI).</w:t>
      </w:r>
    </w:p>
    <w:p w:rsidR="00EA109B" w:rsidRPr="00EA109B" w:rsidRDefault="00EA109B" w:rsidP="00EA109B">
      <w:pPr>
        <w:shd w:val="clear" w:color="auto" w:fill="FFFFFF"/>
        <w:spacing w:before="60" w:after="0" w:line="240" w:lineRule="auto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EA109B">
        <w:rPr>
          <w:rFonts w:eastAsia="Times New Roman" w:cs="Times New Roman"/>
          <w:b/>
          <w:bCs/>
          <w:color w:val="000000"/>
          <w:sz w:val="21"/>
          <w:szCs w:val="21"/>
          <w:lang w:eastAsia="hu-HU"/>
        </w:rPr>
        <w:t>Amennyiben a külföldi okirat nem tartalmazza a házastársak házasságban viselt nevét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, a házastársaknak személyesen meg kell jelenniük és nyilatkozniuk erről.</w:t>
      </w:r>
    </w:p>
    <w:p w:rsidR="00EA109B" w:rsidRPr="00EA109B" w:rsidRDefault="00EA109B" w:rsidP="00EA109B">
      <w:pPr>
        <w:shd w:val="clear" w:color="auto" w:fill="FFFFFF"/>
        <w:spacing w:before="60" w:after="0" w:line="240" w:lineRule="auto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EA109B">
        <w:rPr>
          <w:rFonts w:eastAsia="Times New Roman" w:cs="Times New Roman"/>
          <w:b/>
          <w:bCs/>
          <w:color w:val="000000"/>
          <w:sz w:val="21"/>
          <w:szCs w:val="21"/>
          <w:lang w:eastAsia="hu-HU"/>
        </w:rPr>
        <w:t>Ha a házastársak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 a házasságban </w:t>
      </w:r>
      <w:r w:rsidRPr="00EA109B">
        <w:rPr>
          <w:rFonts w:eastAsia="Times New Roman" w:cs="Times New Roman"/>
          <w:b/>
          <w:bCs/>
          <w:color w:val="000000"/>
          <w:sz w:val="21"/>
          <w:szCs w:val="21"/>
          <w:lang w:eastAsia="hu-HU"/>
        </w:rPr>
        <w:t>saját nevüket viselik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 a születendő gyermekeik családi nevére nyilatkozni kell.</w:t>
      </w:r>
    </w:p>
    <w:p w:rsidR="00EA109B" w:rsidRPr="00EA109B" w:rsidRDefault="00EA109B" w:rsidP="00EA109B">
      <w:pPr>
        <w:shd w:val="clear" w:color="auto" w:fill="FFFFFF"/>
        <w:spacing w:before="60" w:after="0" w:line="240" w:lineRule="auto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EA109B">
        <w:rPr>
          <w:rFonts w:eastAsia="Times New Roman" w:cs="Times New Roman"/>
          <w:b/>
          <w:bCs/>
          <w:color w:val="000000"/>
          <w:sz w:val="21"/>
          <w:szCs w:val="21"/>
          <w:lang w:eastAsia="hu-HU"/>
        </w:rPr>
        <w:t>Külföldi házastársnak nem kell igazolnia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 a házasságkötés előtti családi állapotát, nem kell bemutatnia a születési anyakönyvi kivonatát.</w:t>
      </w:r>
    </w:p>
    <w:p w:rsidR="00EA109B" w:rsidRPr="00EA109B" w:rsidRDefault="00EA109B" w:rsidP="00EA109B">
      <w:pPr>
        <w:shd w:val="clear" w:color="auto" w:fill="FFFFFF"/>
        <w:spacing w:before="60" w:after="0" w:line="240" w:lineRule="auto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Ha a </w:t>
      </w:r>
      <w:r w:rsidRPr="00EA109B">
        <w:rPr>
          <w:rFonts w:eastAsia="Times New Roman" w:cs="Times New Roman"/>
          <w:b/>
          <w:bCs/>
          <w:color w:val="000000"/>
          <w:sz w:val="21"/>
          <w:szCs w:val="21"/>
          <w:lang w:eastAsia="hu-HU"/>
        </w:rPr>
        <w:t>külföldi házastárs magyar állampolgársága vélelmezhető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, az anyakönyvvezető köteles vizsgálni a magyar állampolgárság fennállását. Ennek megléte esetén érvénybe lépnek a magyar állampolgárokra vonatkozó szabályok, és az esetleges előző házasságok sorozatát kell Magyarországon anyakönyveztetni, ehhez kapcsolódóan több eljárási cselekményt végezni.</w:t>
      </w:r>
    </w:p>
    <w:p w:rsidR="00EA109B" w:rsidRPr="00EA109B" w:rsidRDefault="00EA109B" w:rsidP="00EA109B">
      <w:pPr>
        <w:shd w:val="clear" w:color="auto" w:fill="FFFFFF"/>
        <w:spacing w:before="60" w:after="0" w:line="240" w:lineRule="auto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 </w:t>
      </w:r>
    </w:p>
    <w:p w:rsidR="00EA109B" w:rsidRPr="00EA109B" w:rsidRDefault="00EA109B" w:rsidP="00EA109B">
      <w:pPr>
        <w:shd w:val="clear" w:color="auto" w:fill="FFFFFF"/>
        <w:spacing w:before="60" w:after="0" w:line="240" w:lineRule="auto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EA109B">
        <w:rPr>
          <w:rFonts w:eastAsia="Times New Roman" w:cs="Times New Roman"/>
          <w:b/>
          <w:bCs/>
          <w:color w:val="000000"/>
          <w:sz w:val="21"/>
          <w:szCs w:val="21"/>
          <w:lang w:eastAsia="hu-HU"/>
        </w:rPr>
        <w:t>Haláleset magyarországi anyakönyvezése:</w:t>
      </w:r>
    </w:p>
    <w:p w:rsidR="00EA109B" w:rsidRPr="00EA109B" w:rsidRDefault="00EA109B" w:rsidP="00EA109B">
      <w:pPr>
        <w:shd w:val="clear" w:color="auto" w:fill="FFFFFF"/>
        <w:spacing w:before="60" w:after="0" w:line="240" w:lineRule="auto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Az eljárást a hozzátartozó (házastárs, gyermek) kezdeményezi, de eljárhat meghatalmazottja is.</w:t>
      </w:r>
    </w:p>
    <w:p w:rsidR="00EA109B" w:rsidRPr="00EA109B" w:rsidRDefault="00EA109B" w:rsidP="00EA109B">
      <w:pPr>
        <w:shd w:val="clear" w:color="auto" w:fill="FFFFFF"/>
        <w:spacing w:before="60" w:after="0" w:line="240" w:lineRule="auto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lastRenderedPageBreak/>
        <w:t>Az anyakönyvezéshez szükséges:</w:t>
      </w:r>
    </w:p>
    <w:p w:rsidR="00EA109B" w:rsidRPr="00EA109B" w:rsidRDefault="00EA109B" w:rsidP="00EA109B">
      <w:pPr>
        <w:shd w:val="clear" w:color="auto" w:fill="FFFFFF"/>
        <w:spacing w:before="60" w:after="0" w:line="240" w:lineRule="auto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 </w:t>
      </w:r>
    </w:p>
    <w:p w:rsidR="00EA109B" w:rsidRPr="00EA109B" w:rsidRDefault="00EA109B" w:rsidP="00EA109B">
      <w:pPr>
        <w:numPr>
          <w:ilvl w:val="0"/>
          <w:numId w:val="7"/>
        </w:numPr>
        <w:shd w:val="clear" w:color="auto" w:fill="FFFFFF"/>
        <w:spacing w:before="15" w:after="15" w:line="293" w:lineRule="atLeast"/>
        <w:ind w:left="480" w:firstLine="0"/>
        <w:rPr>
          <w:rFonts w:eastAsia="Times New Roman" w:cs="Tahoma"/>
          <w:color w:val="261703"/>
          <w:sz w:val="20"/>
          <w:szCs w:val="20"/>
          <w:lang w:eastAsia="hu-HU"/>
        </w:rPr>
      </w:pPr>
      <w:r w:rsidRPr="00EA109B">
        <w:rPr>
          <w:rFonts w:eastAsia="Times New Roman" w:cs="Tahoma"/>
          <w:b/>
          <w:bCs/>
          <w:color w:val="261703"/>
          <w:sz w:val="20"/>
          <w:szCs w:val="20"/>
          <w:lang w:eastAsia="hu-HU"/>
        </w:rPr>
        <w:t>kitöltött adatalap </w:t>
      </w:r>
      <w:proofErr w:type="gramStart"/>
      <w:r w:rsidRPr="00EA109B">
        <w:rPr>
          <w:rFonts w:eastAsia="Times New Roman" w:cs="Tahoma"/>
          <w:color w:val="261703"/>
          <w:sz w:val="20"/>
          <w:szCs w:val="20"/>
          <w:lang w:eastAsia="hu-HU"/>
        </w:rPr>
        <w:t>( honlapról</w:t>
      </w:r>
      <w:proofErr w:type="gramEnd"/>
      <w:r w:rsidRPr="00EA109B">
        <w:rPr>
          <w:rFonts w:eastAsia="Times New Roman" w:cs="Tahoma"/>
          <w:color w:val="261703"/>
          <w:sz w:val="20"/>
          <w:szCs w:val="20"/>
          <w:lang w:eastAsia="hu-HU"/>
        </w:rPr>
        <w:t xml:space="preserve"> letölthető, a polgármesteri hivatalból elvihető)</w:t>
      </w:r>
    </w:p>
    <w:p w:rsidR="00EA109B" w:rsidRPr="00EA109B" w:rsidRDefault="00EA109B" w:rsidP="00EA109B">
      <w:pPr>
        <w:numPr>
          <w:ilvl w:val="0"/>
          <w:numId w:val="7"/>
        </w:numPr>
        <w:shd w:val="clear" w:color="auto" w:fill="FFFFFF"/>
        <w:spacing w:before="15" w:after="15" w:line="293" w:lineRule="atLeast"/>
        <w:ind w:left="480" w:firstLine="0"/>
        <w:rPr>
          <w:rFonts w:eastAsia="Times New Roman" w:cs="Tahoma"/>
          <w:color w:val="261703"/>
          <w:sz w:val="20"/>
          <w:szCs w:val="20"/>
          <w:lang w:eastAsia="hu-HU"/>
        </w:rPr>
      </w:pPr>
      <w:r w:rsidRPr="00EA109B">
        <w:rPr>
          <w:rFonts w:eastAsia="Times New Roman" w:cs="Tahoma"/>
          <w:color w:val="261703"/>
          <w:sz w:val="20"/>
          <w:szCs w:val="20"/>
          <w:lang w:eastAsia="hu-HU"/>
        </w:rPr>
        <w:t>az elhalt magyar állampolgárságának hitelt érdemlő igazolása (érvényes személyi igazolvány, érvényes magyar útlevél, egy évnél nem régebben kiállított állampolgársági bizonyítvány, honosítási okirat)</w:t>
      </w:r>
    </w:p>
    <w:p w:rsidR="00EA109B" w:rsidRPr="00EA109B" w:rsidRDefault="00EA109B" w:rsidP="00EA109B">
      <w:pPr>
        <w:numPr>
          <w:ilvl w:val="0"/>
          <w:numId w:val="7"/>
        </w:numPr>
        <w:shd w:val="clear" w:color="auto" w:fill="FFFFFF"/>
        <w:spacing w:before="15" w:after="15" w:line="293" w:lineRule="atLeast"/>
        <w:ind w:left="480" w:firstLine="0"/>
        <w:rPr>
          <w:rFonts w:eastAsia="Times New Roman" w:cs="Tahoma"/>
          <w:color w:val="261703"/>
          <w:sz w:val="20"/>
          <w:szCs w:val="20"/>
          <w:lang w:eastAsia="hu-HU"/>
        </w:rPr>
      </w:pPr>
      <w:r w:rsidRPr="00EA109B">
        <w:rPr>
          <w:rFonts w:eastAsia="Times New Roman" w:cs="Tahoma"/>
          <w:color w:val="261703"/>
          <w:sz w:val="20"/>
          <w:szCs w:val="20"/>
          <w:lang w:eastAsia="hu-HU"/>
        </w:rPr>
        <w:t>az elhalt személyazonosításra alkalmas okmánya (személyazonosító igazolvány, érvényes magyar útlevél, 2001. január 1. után kiállított vezetői engedély)</w:t>
      </w:r>
    </w:p>
    <w:p w:rsidR="00EA109B" w:rsidRPr="00EA109B" w:rsidRDefault="00EA109B" w:rsidP="00EA109B">
      <w:pPr>
        <w:numPr>
          <w:ilvl w:val="0"/>
          <w:numId w:val="7"/>
        </w:numPr>
        <w:shd w:val="clear" w:color="auto" w:fill="FFFFFF"/>
        <w:spacing w:before="15" w:after="15" w:line="293" w:lineRule="atLeast"/>
        <w:ind w:left="480" w:firstLine="0"/>
        <w:rPr>
          <w:rFonts w:eastAsia="Times New Roman" w:cs="Tahoma"/>
          <w:color w:val="261703"/>
          <w:sz w:val="20"/>
          <w:szCs w:val="20"/>
          <w:lang w:eastAsia="hu-HU"/>
        </w:rPr>
      </w:pPr>
      <w:r w:rsidRPr="00EA109B">
        <w:rPr>
          <w:rFonts w:eastAsia="Times New Roman" w:cs="Tahoma"/>
          <w:color w:val="261703"/>
          <w:sz w:val="20"/>
          <w:szCs w:val="20"/>
          <w:lang w:eastAsia="hu-HU"/>
        </w:rPr>
        <w:t>2000. január 1. után megváltozott lakóhely esetében az elhalt lakcímkártyája</w:t>
      </w:r>
    </w:p>
    <w:p w:rsidR="00EA109B" w:rsidRPr="00EA109B" w:rsidRDefault="00EA109B" w:rsidP="00EA109B">
      <w:pPr>
        <w:numPr>
          <w:ilvl w:val="0"/>
          <w:numId w:val="7"/>
        </w:numPr>
        <w:shd w:val="clear" w:color="auto" w:fill="FFFFFF"/>
        <w:spacing w:before="15" w:after="15" w:line="293" w:lineRule="atLeast"/>
        <w:ind w:left="480" w:firstLine="0"/>
        <w:rPr>
          <w:rFonts w:eastAsia="Times New Roman" w:cs="Tahoma"/>
          <w:color w:val="261703"/>
          <w:sz w:val="20"/>
          <w:szCs w:val="20"/>
          <w:lang w:eastAsia="hu-HU"/>
        </w:rPr>
      </w:pPr>
      <w:r w:rsidRPr="00EA109B">
        <w:rPr>
          <w:rFonts w:eastAsia="Times New Roman" w:cs="Tahoma"/>
          <w:color w:val="261703"/>
          <w:sz w:val="20"/>
          <w:szCs w:val="20"/>
          <w:lang w:eastAsia="hu-HU"/>
        </w:rPr>
        <w:t xml:space="preserve">a külföldi halotti anyakönyvi okirat (vagy ennek hiteles másolata) hiteles magyar fordítással (OFFI), szükség esetén diplomáciai felülhitelesítéssel vagy </w:t>
      </w:r>
      <w:proofErr w:type="spellStart"/>
      <w:r w:rsidRPr="00EA109B">
        <w:rPr>
          <w:rFonts w:eastAsia="Times New Roman" w:cs="Tahoma"/>
          <w:color w:val="261703"/>
          <w:sz w:val="20"/>
          <w:szCs w:val="20"/>
          <w:lang w:eastAsia="hu-HU"/>
        </w:rPr>
        <w:t>Apostille</w:t>
      </w:r>
      <w:proofErr w:type="spellEnd"/>
      <w:r w:rsidRPr="00EA109B">
        <w:rPr>
          <w:rFonts w:eastAsia="Times New Roman" w:cs="Tahoma"/>
          <w:color w:val="261703"/>
          <w:sz w:val="20"/>
          <w:szCs w:val="20"/>
          <w:lang w:eastAsia="hu-HU"/>
        </w:rPr>
        <w:t xml:space="preserve"> hitelesítéssel ellátva</w:t>
      </w:r>
    </w:p>
    <w:p w:rsidR="00EA109B" w:rsidRPr="00EA109B" w:rsidRDefault="00EA109B" w:rsidP="00EA109B">
      <w:pPr>
        <w:numPr>
          <w:ilvl w:val="0"/>
          <w:numId w:val="7"/>
        </w:numPr>
        <w:shd w:val="clear" w:color="auto" w:fill="FFFFFF"/>
        <w:spacing w:before="15" w:after="15" w:line="293" w:lineRule="atLeast"/>
        <w:ind w:left="480" w:firstLine="0"/>
        <w:rPr>
          <w:rFonts w:eastAsia="Times New Roman" w:cs="Tahoma"/>
          <w:color w:val="261703"/>
          <w:sz w:val="20"/>
          <w:szCs w:val="20"/>
          <w:lang w:eastAsia="hu-HU"/>
        </w:rPr>
      </w:pPr>
      <w:r w:rsidRPr="00EA109B">
        <w:rPr>
          <w:rFonts w:eastAsia="Times New Roman" w:cs="Tahoma"/>
          <w:color w:val="261703"/>
          <w:sz w:val="20"/>
          <w:szCs w:val="20"/>
          <w:lang w:eastAsia="hu-HU"/>
        </w:rPr>
        <w:t>az elhalt születési anyakönyvi kivonata</w:t>
      </w:r>
    </w:p>
    <w:p w:rsidR="00EA109B" w:rsidRPr="00EA109B" w:rsidRDefault="00EA109B" w:rsidP="00EA109B">
      <w:pPr>
        <w:numPr>
          <w:ilvl w:val="0"/>
          <w:numId w:val="7"/>
        </w:numPr>
        <w:shd w:val="clear" w:color="auto" w:fill="FFFFFF"/>
        <w:spacing w:before="15" w:after="15" w:line="293" w:lineRule="atLeast"/>
        <w:ind w:left="480" w:firstLine="0"/>
        <w:rPr>
          <w:rFonts w:eastAsia="Times New Roman" w:cs="Tahoma"/>
          <w:color w:val="261703"/>
          <w:sz w:val="20"/>
          <w:szCs w:val="20"/>
          <w:lang w:eastAsia="hu-HU"/>
        </w:rPr>
      </w:pPr>
      <w:r w:rsidRPr="00EA109B">
        <w:rPr>
          <w:rFonts w:eastAsia="Times New Roman" w:cs="Tahoma"/>
          <w:color w:val="261703"/>
          <w:sz w:val="20"/>
          <w:szCs w:val="20"/>
          <w:lang w:eastAsia="hu-HU"/>
        </w:rPr>
        <w:t>házas családi állapot esetén a házassági anyakönyvi kivonata</w:t>
      </w:r>
    </w:p>
    <w:p w:rsidR="00EA109B" w:rsidRPr="00EA109B" w:rsidRDefault="00EA109B" w:rsidP="00EA109B">
      <w:pPr>
        <w:numPr>
          <w:ilvl w:val="0"/>
          <w:numId w:val="7"/>
        </w:numPr>
        <w:shd w:val="clear" w:color="auto" w:fill="FFFFFF"/>
        <w:spacing w:before="15" w:after="15" w:line="293" w:lineRule="atLeast"/>
        <w:ind w:left="480" w:firstLine="0"/>
        <w:rPr>
          <w:rFonts w:eastAsia="Times New Roman" w:cs="Tahoma"/>
          <w:color w:val="261703"/>
          <w:sz w:val="20"/>
          <w:szCs w:val="20"/>
          <w:lang w:eastAsia="hu-HU"/>
        </w:rPr>
      </w:pPr>
      <w:r w:rsidRPr="00EA109B">
        <w:rPr>
          <w:rFonts w:eastAsia="Times New Roman" w:cs="Tahoma"/>
          <w:color w:val="261703"/>
          <w:sz w:val="20"/>
          <w:szCs w:val="20"/>
          <w:lang w:eastAsia="hu-HU"/>
        </w:rPr>
        <w:t>az elhalt özvegy, vagy elvált családi állapotát igazoló záradékolt házassági anyakönyvi kivonat</w:t>
      </w:r>
    </w:p>
    <w:p w:rsidR="00FF4ECE" w:rsidRPr="002134AE" w:rsidRDefault="00EA109B" w:rsidP="00EA109B">
      <w:pPr>
        <w:shd w:val="clear" w:color="auto" w:fill="FFFFFF"/>
        <w:spacing w:before="60" w:after="0" w:line="240" w:lineRule="auto"/>
        <w:rPr>
          <w:rFonts w:eastAsia="Times New Roman" w:cs="Times New Roman"/>
          <w:color w:val="000000"/>
          <w:sz w:val="21"/>
          <w:szCs w:val="21"/>
          <w:lang w:eastAsia="hu-HU"/>
        </w:rPr>
      </w:pPr>
      <w:bookmarkStart w:id="0" w:name="_GoBack"/>
      <w:bookmarkEnd w:id="0"/>
      <w:r w:rsidRPr="006033BD">
        <w:rPr>
          <w:rFonts w:eastAsia="Times New Roman" w:cs="Times New Roman"/>
          <w:b/>
          <w:bCs/>
          <w:color w:val="2E74B5" w:themeColor="accent1" w:themeShade="BF"/>
          <w:sz w:val="48"/>
          <w:szCs w:val="48"/>
          <w:lang w:eastAsia="hu-HU"/>
        </w:rPr>
        <w:t>Apai elismerő nyilatkozat:</w:t>
      </w:r>
      <w:r w:rsidRPr="006033BD">
        <w:rPr>
          <w:rFonts w:eastAsia="Times New Roman" w:cs="Times New Roman"/>
          <w:color w:val="2E74B5" w:themeColor="accent1" w:themeShade="BF"/>
          <w:sz w:val="48"/>
          <w:szCs w:val="48"/>
          <w:lang w:eastAsia="hu-HU"/>
        </w:rPr>
        <w:t> </w:t>
      </w:r>
      <w:r w:rsidR="009B39B1" w:rsidRPr="006033BD">
        <w:rPr>
          <w:rFonts w:eastAsia="Times New Roman" w:cs="Times New Roman"/>
          <w:color w:val="000000"/>
          <w:sz w:val="28"/>
          <w:szCs w:val="28"/>
          <w:lang w:eastAsia="hu-HU"/>
        </w:rPr>
        <w:t>(családi jogállás rendezése)</w:t>
      </w:r>
      <w:r w:rsidRPr="006033BD">
        <w:rPr>
          <w:rFonts w:eastAsia="Times New Roman" w:cs="Times New Roman"/>
          <w:color w:val="000000"/>
          <w:sz w:val="28"/>
          <w:szCs w:val="28"/>
          <w:lang w:eastAsia="hu-HU"/>
        </w:rPr>
        <w:br/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Ha a szülők nem házasságban élnek a gyermek születésének anyakönyvezéséhez, apai elismerő nyilatkozat szükséges. Apai elismerő nyilatkozatot, bármely anyakönyvvezetőnél és gyámhivatalnál megteheti az apa. </w:t>
      </w:r>
      <w:r w:rsidR="00FF4ECE" w:rsidRPr="002134AE">
        <w:rPr>
          <w:rFonts w:eastAsia="Times New Roman" w:cs="Times New Roman"/>
          <w:color w:val="000000"/>
          <w:sz w:val="21"/>
          <w:szCs w:val="21"/>
          <w:lang w:eastAsia="hu-HU"/>
        </w:rPr>
        <w:t>A nyilatkozat a szülés előtt és után is megtehető, természetese célszerű előtte megtenni. A nyilatkozathoz mindkét fél személyes megjelenése szükséges. 2014. július 1-től az EAK rendszerén történik az ügyek rögzítése.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br/>
      </w:r>
    </w:p>
    <w:p w:rsidR="00FF4ECE" w:rsidRPr="002134AE" w:rsidRDefault="00EA109B" w:rsidP="00EA109B">
      <w:pPr>
        <w:shd w:val="clear" w:color="auto" w:fill="FFFFFF"/>
        <w:spacing w:before="60" w:after="0" w:line="240" w:lineRule="auto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Szükséges dokumentumok: A szülők személyazonosítására és állampolgárságának igazolására alkalmas okmányok, lakcímüket igazoló hatósági igazolvány, méh magzat esetén szakorvosi igazolás, ami tartalmazza a feltételezett fogamzási időt és a szülés várható idejét</w:t>
      </w:r>
      <w:r w:rsidR="00FF4ECE" w:rsidRPr="002134AE">
        <w:rPr>
          <w:rFonts w:eastAsia="Times New Roman" w:cs="Times New Roman"/>
          <w:color w:val="000000"/>
          <w:sz w:val="21"/>
          <w:szCs w:val="21"/>
          <w:lang w:eastAsia="hu-HU"/>
        </w:rPr>
        <w:t>, helyét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. Amennyiben az anya családi állapota elvált, a jogerős bírósági végzést vagy a záradékolt házassági anyakönyvi kivonatot be kell mutatni. Özvegy családi állapot esetén, az elhunyt férj halotti anyakönyvi kivonatának bemutatása szükséges. 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br/>
      </w:r>
      <w:r w:rsidR="00FF4ECE" w:rsidRPr="002134AE">
        <w:rPr>
          <w:rFonts w:eastAsia="Times New Roman" w:cs="Times New Roman"/>
          <w:color w:val="000000"/>
          <w:sz w:val="21"/>
          <w:szCs w:val="21"/>
          <w:lang w:eastAsia="hu-HU"/>
        </w:rPr>
        <w:t xml:space="preserve">Ha az egyik fél külföldi, az egyedi esettel kapcsolatban fontos előre érdeklődni az anyakönyvvezetőnél. </w:t>
      </w:r>
    </w:p>
    <w:p w:rsidR="00EA109B" w:rsidRPr="00EA109B" w:rsidRDefault="00EA109B" w:rsidP="00EA109B">
      <w:pPr>
        <w:shd w:val="clear" w:color="auto" w:fill="FFFFFF"/>
        <w:spacing w:before="60" w:after="0" w:line="240" w:lineRule="auto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Ha a szülők valamelyike nem magyar állampolgár és nem érti, nem beszéli a magyar nyelvet, tolmács közreműködése szükséges.</w:t>
      </w:r>
    </w:p>
    <w:p w:rsidR="00EA109B" w:rsidRPr="00EA109B" w:rsidRDefault="00EA109B" w:rsidP="00EA109B">
      <w:pPr>
        <w:shd w:val="clear" w:color="auto" w:fill="FFFFFF"/>
        <w:spacing w:before="60" w:after="0" w:line="240" w:lineRule="auto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 </w:t>
      </w:r>
      <w:r w:rsidRPr="00EA109B"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  <w:t>Alkalmazott jogszabályok:</w:t>
      </w:r>
    </w:p>
    <w:p w:rsidR="00EA109B" w:rsidRPr="00EA109B" w:rsidRDefault="00EA109B" w:rsidP="00EA109B">
      <w:pPr>
        <w:shd w:val="clear" w:color="auto" w:fill="FFFFFF"/>
        <w:spacing w:before="60" w:after="0" w:line="240" w:lineRule="auto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2010. évi 1</w:t>
      </w:r>
      <w:proofErr w:type="gramStart"/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.tv</w:t>
      </w:r>
      <w:proofErr w:type="gramEnd"/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. az anyakönyvi eljárásról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br/>
        <w:t xml:space="preserve">2013. évi 5- tv. </w:t>
      </w:r>
      <w:proofErr w:type="gramStart"/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a</w:t>
      </w:r>
      <w:proofErr w:type="gramEnd"/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 xml:space="preserve"> Polgári Törvénykönyv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br/>
        <w:t>1979.évi 13. tvr. nemzetközi magánjogról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br/>
        <w:t xml:space="preserve">1992.évi LXIII. tv. </w:t>
      </w:r>
      <w:proofErr w:type="gramStart"/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a</w:t>
      </w:r>
      <w:proofErr w:type="gramEnd"/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 xml:space="preserve"> személyes adatok védelméről és a közérdekű adatok nyilvánosságáról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br/>
        <w:t xml:space="preserve">1993.évi LV. tv. </w:t>
      </w:r>
      <w:proofErr w:type="gramStart"/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a</w:t>
      </w:r>
      <w:proofErr w:type="gramEnd"/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 xml:space="preserve"> magyar állampolgárságról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br/>
        <w:t xml:space="preserve">1993. évi LXXVII. tv. </w:t>
      </w:r>
      <w:proofErr w:type="gramStart"/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a</w:t>
      </w:r>
      <w:proofErr w:type="gramEnd"/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 xml:space="preserve"> nemzeti és etnikai kisebbségről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br/>
        <w:t xml:space="preserve">125/1993.(IX.22.) Korm. sz. rendelet a magyar állampolgárságról szóló 1993.évi LV. tv. </w:t>
      </w:r>
      <w:proofErr w:type="gramStart"/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végrehajtására</w:t>
      </w:r>
      <w:proofErr w:type="gramEnd"/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br/>
        <w:t xml:space="preserve">1997.évi XXXI. tv. </w:t>
      </w:r>
      <w:proofErr w:type="gramStart"/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a</w:t>
      </w:r>
      <w:proofErr w:type="gramEnd"/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 xml:space="preserve"> gyermekek védelméről és a gyámügyi igazgatásról valamint a végrehajtására kiadott 149/1997.(IX.10.) Korm. sz. rendelet</w:t>
      </w: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br/>
        <w:t>149/1997. (IX.10.) Korm. rendelet a gyámhatóságokról, valamint a gyermekvédelmi és gyámügyi eljárásról</w:t>
      </w:r>
    </w:p>
    <w:p w:rsidR="00EA109B" w:rsidRPr="00EA109B" w:rsidRDefault="00EA109B" w:rsidP="00EA109B">
      <w:pPr>
        <w:shd w:val="clear" w:color="auto" w:fill="FFFFFF"/>
        <w:spacing w:before="60" w:after="0" w:line="240" w:lineRule="auto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 xml:space="preserve">34/1999.(IX.24.) </w:t>
      </w:r>
      <w:proofErr w:type="spellStart"/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B.M.-EüM.-IM</w:t>
      </w:r>
      <w:proofErr w:type="spellEnd"/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 xml:space="preserve">. </w:t>
      </w:r>
      <w:proofErr w:type="gramStart"/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együttes</w:t>
      </w:r>
      <w:proofErr w:type="gramEnd"/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 xml:space="preserve"> rendelet az egészségügyről szóló 1997.évi CLIV. tv-nek a halottakkal kapcsolatos rendelkezései végrehajtásáról, valamint a rendkívüli halál esetén követendő eljárásról</w:t>
      </w:r>
    </w:p>
    <w:p w:rsidR="00EA109B" w:rsidRPr="00EA109B" w:rsidRDefault="00EA109B" w:rsidP="00EA109B">
      <w:pPr>
        <w:shd w:val="clear" w:color="auto" w:fill="FFFFFF"/>
        <w:spacing w:before="60" w:after="0" w:line="240" w:lineRule="auto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32/2014. (V.19) KIM rendelet az anyakönyvezési feladatok ellátásának részletes szabályairól</w:t>
      </w:r>
    </w:p>
    <w:p w:rsidR="00EA109B" w:rsidRPr="00EA109B" w:rsidRDefault="00EA109B" w:rsidP="00EA109B">
      <w:pPr>
        <w:shd w:val="clear" w:color="auto" w:fill="FFFFFF"/>
        <w:spacing w:before="60" w:after="0" w:line="240" w:lineRule="auto"/>
        <w:rPr>
          <w:rFonts w:eastAsia="Times New Roman" w:cs="Times New Roman"/>
          <w:color w:val="000000"/>
          <w:sz w:val="21"/>
          <w:szCs w:val="21"/>
          <w:lang w:eastAsia="hu-HU"/>
        </w:rPr>
      </w:pPr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 xml:space="preserve">1990. évi XCIII. tv. </w:t>
      </w:r>
      <w:proofErr w:type="gramStart"/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>az</w:t>
      </w:r>
      <w:proofErr w:type="gramEnd"/>
      <w:r w:rsidRPr="00EA109B">
        <w:rPr>
          <w:rFonts w:eastAsia="Times New Roman" w:cs="Times New Roman"/>
          <w:color w:val="000000"/>
          <w:sz w:val="21"/>
          <w:szCs w:val="21"/>
          <w:lang w:eastAsia="hu-HU"/>
        </w:rPr>
        <w:t xml:space="preserve"> illetékekről</w:t>
      </w:r>
    </w:p>
    <w:p w:rsidR="00EA109B" w:rsidRPr="00EA109B" w:rsidRDefault="008F7454" w:rsidP="00EA109B">
      <w:pPr>
        <w:shd w:val="clear" w:color="auto" w:fill="FFFFFF"/>
        <w:spacing w:before="60" w:after="0" w:line="240" w:lineRule="auto"/>
        <w:rPr>
          <w:rFonts w:eastAsia="Times New Roman" w:cs="Times New Roman"/>
          <w:b/>
          <w:sz w:val="20"/>
          <w:szCs w:val="20"/>
          <w:lang w:eastAsia="hu-HU"/>
        </w:rPr>
      </w:pPr>
      <w:r w:rsidRPr="002134AE">
        <w:rPr>
          <w:rStyle w:val="Kiemels2"/>
          <w:b w:val="0"/>
          <w:sz w:val="20"/>
          <w:szCs w:val="20"/>
          <w:shd w:val="clear" w:color="auto" w:fill="FFFFFF"/>
        </w:rPr>
        <w:lastRenderedPageBreak/>
        <w:t>5/2011. (02.16.)</w:t>
      </w:r>
      <w:r w:rsidR="00EA109B" w:rsidRPr="00EA109B">
        <w:rPr>
          <w:rFonts w:eastAsia="Times New Roman" w:cs="Times New Roman"/>
          <w:sz w:val="20"/>
          <w:szCs w:val="20"/>
          <w:lang w:eastAsia="hu-HU"/>
        </w:rPr>
        <w:t xml:space="preserve"> </w:t>
      </w:r>
      <w:proofErr w:type="spellStart"/>
      <w:r w:rsidR="00EA109B" w:rsidRPr="00EA109B">
        <w:rPr>
          <w:rFonts w:eastAsia="Times New Roman" w:cs="Times New Roman"/>
          <w:sz w:val="20"/>
          <w:szCs w:val="20"/>
          <w:lang w:eastAsia="hu-HU"/>
        </w:rPr>
        <w:t>Ör</w:t>
      </w:r>
      <w:proofErr w:type="spellEnd"/>
      <w:r w:rsidR="00EA109B" w:rsidRPr="00EA109B">
        <w:rPr>
          <w:rFonts w:eastAsia="Times New Roman" w:cs="Times New Roman"/>
          <w:sz w:val="20"/>
          <w:szCs w:val="20"/>
          <w:lang w:eastAsia="hu-HU"/>
        </w:rPr>
        <w:t xml:space="preserve">. rendelet </w:t>
      </w:r>
      <w:r w:rsidRPr="002134AE">
        <w:rPr>
          <w:rFonts w:eastAsia="Times New Roman" w:cs="Times New Roman"/>
          <w:sz w:val="20"/>
          <w:szCs w:val="20"/>
          <w:lang w:eastAsia="hu-HU"/>
        </w:rPr>
        <w:t>Telki Község</w:t>
      </w:r>
      <w:r w:rsidR="00EA109B" w:rsidRPr="00EA109B">
        <w:rPr>
          <w:rFonts w:eastAsia="Times New Roman" w:cs="Times New Roman"/>
          <w:sz w:val="20"/>
          <w:szCs w:val="20"/>
          <w:lang w:eastAsia="hu-HU"/>
        </w:rPr>
        <w:t xml:space="preserve"> Önkormányzata Képviselő- testületének </w:t>
      </w:r>
      <w:r w:rsidRPr="002134AE">
        <w:rPr>
          <w:rStyle w:val="Kiemels2"/>
          <w:b w:val="0"/>
          <w:sz w:val="20"/>
          <w:szCs w:val="20"/>
          <w:shd w:val="clear" w:color="auto" w:fill="FFFFFF"/>
        </w:rPr>
        <w:t>A hivatali helyiségen, valamint a hivatali munkaidőn kívül kötendő házasság esetén fizetendő díjakról, valamint házasságkötéseknél közreműködő anyakönyvvezetőt, köztisztviselőt megillető díjakról</w:t>
      </w:r>
    </w:p>
    <w:sectPr w:rsidR="00EA109B" w:rsidRPr="00EA109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E70" w:rsidRDefault="002B0E70" w:rsidP="002B0E70">
      <w:pPr>
        <w:spacing w:after="0" w:line="240" w:lineRule="auto"/>
      </w:pPr>
      <w:r>
        <w:separator/>
      </w:r>
    </w:p>
  </w:endnote>
  <w:endnote w:type="continuationSeparator" w:id="0">
    <w:p w:rsidR="002B0E70" w:rsidRDefault="002B0E70" w:rsidP="002B0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E70" w:rsidRDefault="002B0E70" w:rsidP="002B0E70">
      <w:pPr>
        <w:spacing w:after="0" w:line="240" w:lineRule="auto"/>
      </w:pPr>
      <w:r>
        <w:separator/>
      </w:r>
    </w:p>
  </w:footnote>
  <w:footnote w:type="continuationSeparator" w:id="0">
    <w:p w:rsidR="002B0E70" w:rsidRDefault="002B0E70" w:rsidP="002B0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7916594"/>
      <w:docPartObj>
        <w:docPartGallery w:val="Page Numbers (Top of Page)"/>
        <w:docPartUnique/>
      </w:docPartObj>
    </w:sdtPr>
    <w:sdtEndPr/>
    <w:sdtContent>
      <w:p w:rsidR="002B0E70" w:rsidRDefault="002B0E70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937">
          <w:rPr>
            <w:noProof/>
          </w:rPr>
          <w:t>9</w:t>
        </w:r>
        <w:r>
          <w:fldChar w:fldCharType="end"/>
        </w:r>
      </w:p>
    </w:sdtContent>
  </w:sdt>
  <w:p w:rsidR="002B0E70" w:rsidRDefault="002B0E7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328F1"/>
    <w:multiLevelType w:val="multilevel"/>
    <w:tmpl w:val="9F58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2F3EAD"/>
    <w:multiLevelType w:val="multilevel"/>
    <w:tmpl w:val="5396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DB610E"/>
    <w:multiLevelType w:val="multilevel"/>
    <w:tmpl w:val="26B07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AA4A74"/>
    <w:multiLevelType w:val="multilevel"/>
    <w:tmpl w:val="05CEF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360E71"/>
    <w:multiLevelType w:val="multilevel"/>
    <w:tmpl w:val="75B4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CC1470"/>
    <w:multiLevelType w:val="multilevel"/>
    <w:tmpl w:val="9D16D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506C58"/>
    <w:multiLevelType w:val="multilevel"/>
    <w:tmpl w:val="81D6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9B"/>
    <w:rsid w:val="000169C9"/>
    <w:rsid w:val="000573AB"/>
    <w:rsid w:val="00086FA0"/>
    <w:rsid w:val="000A08C3"/>
    <w:rsid w:val="000F6C51"/>
    <w:rsid w:val="00150F65"/>
    <w:rsid w:val="002134AE"/>
    <w:rsid w:val="002B0E70"/>
    <w:rsid w:val="002B1938"/>
    <w:rsid w:val="00326AE8"/>
    <w:rsid w:val="00341373"/>
    <w:rsid w:val="003B56D2"/>
    <w:rsid w:val="003E629E"/>
    <w:rsid w:val="004D7B15"/>
    <w:rsid w:val="004E64C6"/>
    <w:rsid w:val="00557A37"/>
    <w:rsid w:val="006033BD"/>
    <w:rsid w:val="00626F3A"/>
    <w:rsid w:val="006271B0"/>
    <w:rsid w:val="00693A27"/>
    <w:rsid w:val="00704751"/>
    <w:rsid w:val="007047D7"/>
    <w:rsid w:val="00726937"/>
    <w:rsid w:val="008006B6"/>
    <w:rsid w:val="00802549"/>
    <w:rsid w:val="00817D9C"/>
    <w:rsid w:val="00846789"/>
    <w:rsid w:val="008F7454"/>
    <w:rsid w:val="00907F65"/>
    <w:rsid w:val="00981183"/>
    <w:rsid w:val="00987571"/>
    <w:rsid w:val="009B39B1"/>
    <w:rsid w:val="009E0F52"/>
    <w:rsid w:val="009E6877"/>
    <w:rsid w:val="00AA0F1F"/>
    <w:rsid w:val="00AC6F7B"/>
    <w:rsid w:val="00B13EB6"/>
    <w:rsid w:val="00B44EE3"/>
    <w:rsid w:val="00B86589"/>
    <w:rsid w:val="00B946F4"/>
    <w:rsid w:val="00BA1DAE"/>
    <w:rsid w:val="00E121CB"/>
    <w:rsid w:val="00E356D6"/>
    <w:rsid w:val="00E42336"/>
    <w:rsid w:val="00EA109B"/>
    <w:rsid w:val="00EF4C18"/>
    <w:rsid w:val="00F11FAC"/>
    <w:rsid w:val="00FF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7C02C-B1CC-4BE2-9833-408E5355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A109B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90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907F65"/>
  </w:style>
  <w:style w:type="character" w:styleId="Kiemels2">
    <w:name w:val="Strong"/>
    <w:basedOn w:val="Bekezdsalapbettpusa"/>
    <w:uiPriority w:val="22"/>
    <w:qFormat/>
    <w:rsid w:val="00907F65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6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629E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2B0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B0E70"/>
  </w:style>
  <w:style w:type="paragraph" w:styleId="llb">
    <w:name w:val="footer"/>
    <w:basedOn w:val="Norml"/>
    <w:link w:val="llbChar"/>
    <w:uiPriority w:val="99"/>
    <w:unhideWhenUsed/>
    <w:rsid w:val="002B0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B0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3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fi.h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yakonyv@telki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mbah.hu/index.php?option=com_k2&amp;view=item&amp;layout=item&amp;id=35&amp;Itemid=391&amp;lang=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ffi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9</Pages>
  <Words>3615</Words>
  <Characters>24946</Characters>
  <Application>Microsoft Office Word</Application>
  <DocSecurity>0</DocSecurity>
  <Lines>207</Lines>
  <Paragraphs>57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Telki PMH Igazgatás</dc:creator>
  <cp:keywords/>
  <dc:description/>
  <cp:lastModifiedBy>Telki PMH Igazgatás</cp:lastModifiedBy>
  <cp:revision>29</cp:revision>
  <cp:lastPrinted>2016-01-27T14:08:00Z</cp:lastPrinted>
  <dcterms:created xsi:type="dcterms:W3CDTF">2016-01-07T08:26:00Z</dcterms:created>
  <dcterms:modified xsi:type="dcterms:W3CDTF">2016-01-27T14:12:00Z</dcterms:modified>
</cp:coreProperties>
</file>